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E6D" w:rsidRPr="00623E6D" w:rsidRDefault="00623E6D" w:rsidP="00623E6D">
      <w:pPr>
        <w:spacing w:after="120"/>
        <w:jc w:val="center"/>
        <w:rPr>
          <w:b/>
        </w:rPr>
      </w:pPr>
      <w:r w:rsidRPr="00623E6D">
        <w:rPr>
          <w:b/>
        </w:rPr>
        <w:t>PAUTA N.º 08/2016</w:t>
      </w:r>
    </w:p>
    <w:p w:rsidR="00623E6D" w:rsidRPr="00623E6D" w:rsidRDefault="00623E6D" w:rsidP="00623E6D">
      <w:pPr>
        <w:spacing w:after="120"/>
        <w:jc w:val="center"/>
        <w:rPr>
          <w:b/>
        </w:rPr>
      </w:pPr>
    </w:p>
    <w:p w:rsidR="00623E6D" w:rsidRPr="00623E6D" w:rsidRDefault="00623E6D" w:rsidP="00623E6D">
      <w:pPr>
        <w:spacing w:after="120"/>
        <w:ind w:firstLine="708"/>
        <w:jc w:val="both"/>
      </w:pPr>
      <w:r w:rsidRPr="00623E6D">
        <w:t>Aos onze dias do mês de março do ano de dois mil e dezesseis, a Mesa Diretora dos Trabalhos Legislativos vem divulgar a pauta da Sessão Ordinária da Câmara de Vereadores do Município de Vila Maria, que se realizará aos catorze dias do mês de março do ano de dois mil e dezesseis, às vinte horas, em sua sede, nesta cidade, deliberando sobre a seguinte ordem do dia:</w:t>
      </w:r>
    </w:p>
    <w:p w:rsidR="00623E6D" w:rsidRPr="00623E6D" w:rsidRDefault="00623E6D" w:rsidP="00623E6D">
      <w:pPr>
        <w:spacing w:after="120"/>
        <w:ind w:firstLine="708"/>
        <w:jc w:val="both"/>
      </w:pPr>
    </w:p>
    <w:p w:rsidR="00623E6D" w:rsidRPr="00623E6D" w:rsidRDefault="00623E6D" w:rsidP="00623E6D">
      <w:pPr>
        <w:spacing w:after="120"/>
        <w:jc w:val="both"/>
      </w:pPr>
      <w:r w:rsidRPr="00623E6D">
        <w:rPr>
          <w:b/>
          <w:u w:val="single"/>
        </w:rPr>
        <w:t>VETOS:</w:t>
      </w:r>
      <w:r w:rsidRPr="00623E6D">
        <w:t xml:space="preserve"> Não há.</w:t>
      </w:r>
    </w:p>
    <w:p w:rsidR="00623E6D" w:rsidRPr="00623E6D" w:rsidRDefault="00623E6D" w:rsidP="00623E6D">
      <w:pPr>
        <w:spacing w:after="120"/>
        <w:jc w:val="both"/>
        <w:rPr>
          <w:b/>
          <w:u w:val="single"/>
        </w:rPr>
      </w:pPr>
    </w:p>
    <w:p w:rsidR="00623E6D" w:rsidRPr="00623E6D" w:rsidRDefault="00623E6D" w:rsidP="00623E6D">
      <w:pPr>
        <w:spacing w:after="120"/>
        <w:jc w:val="both"/>
      </w:pPr>
      <w:r w:rsidRPr="00623E6D">
        <w:rPr>
          <w:b/>
          <w:u w:val="single"/>
        </w:rPr>
        <w:t>MATÉRIA EM REGIME DE URGÊNCIA ESPECIAL</w:t>
      </w:r>
      <w:r w:rsidRPr="00623E6D">
        <w:t xml:space="preserve">: </w:t>
      </w:r>
    </w:p>
    <w:p w:rsidR="00623E6D" w:rsidRPr="00623E6D" w:rsidRDefault="00623E6D" w:rsidP="00623E6D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623E6D">
        <w:t xml:space="preserve">- </w:t>
      </w:r>
      <w:r w:rsidRPr="00623E6D">
        <w:rPr>
          <w:b/>
        </w:rPr>
        <w:t xml:space="preserve">Projeto de Lei </w:t>
      </w:r>
      <w:proofErr w:type="spellStart"/>
      <w:r w:rsidRPr="00623E6D">
        <w:rPr>
          <w:b/>
        </w:rPr>
        <w:t>n.°</w:t>
      </w:r>
      <w:proofErr w:type="spellEnd"/>
      <w:r w:rsidRPr="00623E6D">
        <w:rPr>
          <w:b/>
        </w:rPr>
        <w:t xml:space="preserve"> 018/2016</w:t>
      </w:r>
      <w:r w:rsidRPr="00623E6D">
        <w:t>,</w:t>
      </w:r>
      <w:r w:rsidRPr="00623E6D">
        <w:rPr>
          <w:color w:val="000000"/>
        </w:rPr>
        <w:t xml:space="preserve"> Concede transporte a munícipes </w:t>
      </w:r>
      <w:proofErr w:type="spellStart"/>
      <w:r w:rsidRPr="00623E6D">
        <w:rPr>
          <w:color w:val="000000"/>
        </w:rPr>
        <w:t>Vilamarienses</w:t>
      </w:r>
      <w:proofErr w:type="spellEnd"/>
      <w:r w:rsidRPr="00623E6D">
        <w:rPr>
          <w:color w:val="000000"/>
        </w:rPr>
        <w:t xml:space="preserve"> para visita à EXPOAGRO AFUBRA 2016.</w:t>
      </w:r>
    </w:p>
    <w:p w:rsidR="00623E6D" w:rsidRPr="00623E6D" w:rsidRDefault="00623E6D" w:rsidP="00623E6D">
      <w:pPr>
        <w:spacing w:after="120"/>
        <w:jc w:val="both"/>
        <w:rPr>
          <w:color w:val="000000"/>
        </w:rPr>
      </w:pPr>
    </w:p>
    <w:p w:rsidR="00623E6D" w:rsidRPr="00623E6D" w:rsidRDefault="00623E6D" w:rsidP="00623E6D">
      <w:pPr>
        <w:spacing w:after="120"/>
        <w:jc w:val="both"/>
        <w:rPr>
          <w:b/>
        </w:rPr>
      </w:pPr>
      <w:r w:rsidRPr="00623E6D">
        <w:rPr>
          <w:b/>
          <w:u w:val="single"/>
        </w:rPr>
        <w:t>MATÉRIA EM SEGUNDA DISCUSSÃO</w:t>
      </w:r>
      <w:r w:rsidRPr="00623E6D">
        <w:rPr>
          <w:b/>
        </w:rPr>
        <w:t xml:space="preserve">: </w:t>
      </w:r>
    </w:p>
    <w:p w:rsidR="00623E6D" w:rsidRPr="00623E6D" w:rsidRDefault="00623E6D" w:rsidP="00623E6D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623E6D">
        <w:t xml:space="preserve">- </w:t>
      </w:r>
      <w:r w:rsidRPr="00623E6D">
        <w:rPr>
          <w:b/>
        </w:rPr>
        <w:t xml:space="preserve">Projeto de Lei </w:t>
      </w:r>
      <w:proofErr w:type="spellStart"/>
      <w:r w:rsidRPr="00623E6D">
        <w:rPr>
          <w:b/>
        </w:rPr>
        <w:t>n.°</w:t>
      </w:r>
      <w:proofErr w:type="spellEnd"/>
      <w:r w:rsidRPr="00623E6D">
        <w:rPr>
          <w:b/>
        </w:rPr>
        <w:t xml:space="preserve"> 013/2016</w:t>
      </w:r>
      <w:r w:rsidRPr="00623E6D">
        <w:t xml:space="preserve">, </w:t>
      </w:r>
      <w:r w:rsidRPr="00623E6D">
        <w:rPr>
          <w:color w:val="000000"/>
        </w:rPr>
        <w:t>Autoriza o Poder Executivo efetuar gastos com comemorações alusivas ao 28º Aniversário do Município de Vila Maria e dá outras providências.</w:t>
      </w:r>
    </w:p>
    <w:p w:rsidR="00623E6D" w:rsidRPr="00623E6D" w:rsidRDefault="00623E6D" w:rsidP="00623E6D">
      <w:pPr>
        <w:spacing w:after="120"/>
        <w:jc w:val="both"/>
      </w:pPr>
      <w:r w:rsidRPr="00623E6D">
        <w:rPr>
          <w:b/>
        </w:rPr>
        <w:t xml:space="preserve">-Indicação 003/2016, </w:t>
      </w:r>
      <w:r w:rsidRPr="00623E6D">
        <w:t>Para que o poder executivo analise a possibilidade de reajustar o vale-alimentação para o valor de R$150,00 (cento e cinquenta reais).</w:t>
      </w:r>
    </w:p>
    <w:p w:rsidR="00623E6D" w:rsidRPr="00623E6D" w:rsidRDefault="00623E6D" w:rsidP="00623E6D">
      <w:pPr>
        <w:spacing w:after="120"/>
        <w:jc w:val="both"/>
      </w:pPr>
      <w:r w:rsidRPr="00623E6D">
        <w:rPr>
          <w:b/>
        </w:rPr>
        <w:t>- Indicação 004/2016</w:t>
      </w:r>
      <w:r w:rsidRPr="00623E6D">
        <w:t>, Para que o poder executivo analise a possibilidade de aumentar para cento e oitenta dias (</w:t>
      </w:r>
      <w:proofErr w:type="gramStart"/>
      <w:r w:rsidRPr="00623E6D">
        <w:t>6</w:t>
      </w:r>
      <w:proofErr w:type="gramEnd"/>
      <w:r w:rsidRPr="00623E6D">
        <w:t xml:space="preserve"> meses) a licença maternidade das servidoras deste município.</w:t>
      </w:r>
    </w:p>
    <w:p w:rsidR="00623E6D" w:rsidRPr="00623E6D" w:rsidRDefault="00623E6D" w:rsidP="00623E6D">
      <w:pPr>
        <w:spacing w:after="120"/>
        <w:jc w:val="both"/>
      </w:pPr>
    </w:p>
    <w:p w:rsidR="00623E6D" w:rsidRPr="00623E6D" w:rsidRDefault="00623E6D" w:rsidP="00623E6D">
      <w:pPr>
        <w:spacing w:after="120"/>
        <w:jc w:val="both"/>
        <w:rPr>
          <w:b/>
        </w:rPr>
      </w:pPr>
      <w:r w:rsidRPr="00623E6D">
        <w:rPr>
          <w:b/>
          <w:u w:val="single"/>
        </w:rPr>
        <w:t>MATÉRIA EM PRIMEIRA DISCUSSÃO</w:t>
      </w:r>
      <w:r w:rsidRPr="00623E6D">
        <w:rPr>
          <w:b/>
        </w:rPr>
        <w:t xml:space="preserve">: </w:t>
      </w:r>
    </w:p>
    <w:p w:rsidR="00623E6D" w:rsidRPr="00623E6D" w:rsidRDefault="00623E6D" w:rsidP="00623E6D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623E6D">
        <w:t xml:space="preserve">- </w:t>
      </w:r>
      <w:r w:rsidRPr="00623E6D">
        <w:rPr>
          <w:b/>
        </w:rPr>
        <w:t xml:space="preserve">Projeto de Lei </w:t>
      </w:r>
      <w:proofErr w:type="spellStart"/>
      <w:r w:rsidRPr="00623E6D">
        <w:rPr>
          <w:b/>
        </w:rPr>
        <w:t>n.°</w:t>
      </w:r>
      <w:proofErr w:type="spellEnd"/>
      <w:r w:rsidRPr="00623E6D">
        <w:rPr>
          <w:b/>
        </w:rPr>
        <w:t xml:space="preserve"> 014/2016</w:t>
      </w:r>
      <w:r w:rsidRPr="00623E6D">
        <w:t xml:space="preserve">, </w:t>
      </w:r>
      <w:proofErr w:type="gramStart"/>
      <w:r w:rsidRPr="00623E6D">
        <w:t>Autoriza</w:t>
      </w:r>
      <w:proofErr w:type="gramEnd"/>
      <w:r w:rsidRPr="00623E6D">
        <w:t xml:space="preserve"> conceder, em cessão de uso, imóveis de propriedade do Município as empresas que especifica e dá outras providências</w:t>
      </w:r>
      <w:r w:rsidRPr="00623E6D">
        <w:rPr>
          <w:color w:val="000000"/>
        </w:rPr>
        <w:t>.</w:t>
      </w:r>
    </w:p>
    <w:p w:rsidR="00623E6D" w:rsidRPr="00623E6D" w:rsidRDefault="00623E6D" w:rsidP="00623E6D">
      <w:pPr>
        <w:autoSpaceDE w:val="0"/>
        <w:autoSpaceDN w:val="0"/>
        <w:adjustRightInd w:val="0"/>
        <w:spacing w:after="120" w:line="276" w:lineRule="auto"/>
        <w:jc w:val="both"/>
      </w:pPr>
      <w:r w:rsidRPr="00623E6D">
        <w:t xml:space="preserve">- </w:t>
      </w:r>
      <w:r w:rsidRPr="00623E6D">
        <w:rPr>
          <w:b/>
        </w:rPr>
        <w:t xml:space="preserve">Projeto de Lei </w:t>
      </w:r>
      <w:proofErr w:type="spellStart"/>
      <w:r w:rsidRPr="00623E6D">
        <w:rPr>
          <w:b/>
        </w:rPr>
        <w:t>n.°</w:t>
      </w:r>
      <w:proofErr w:type="spellEnd"/>
      <w:r w:rsidRPr="00623E6D">
        <w:rPr>
          <w:b/>
        </w:rPr>
        <w:t xml:space="preserve"> 015/2016</w:t>
      </w:r>
      <w:r w:rsidRPr="00623E6D">
        <w:t>,</w:t>
      </w:r>
      <w:r w:rsidRPr="00623E6D">
        <w:rPr>
          <w:color w:val="000000"/>
        </w:rPr>
        <w:t xml:space="preserve"> Autoriza o Poder Executivo a contratar, por tempo determinado, Farmacêutico/Bioquímico, para atender necessidades temporárias de excepcional interesse público.</w:t>
      </w:r>
    </w:p>
    <w:p w:rsidR="00623E6D" w:rsidRPr="00623E6D" w:rsidRDefault="00623E6D" w:rsidP="00623E6D">
      <w:pPr>
        <w:autoSpaceDE w:val="0"/>
        <w:autoSpaceDN w:val="0"/>
        <w:adjustRightInd w:val="0"/>
        <w:spacing w:after="120" w:line="276" w:lineRule="auto"/>
        <w:jc w:val="both"/>
      </w:pPr>
      <w:r w:rsidRPr="00623E6D">
        <w:t xml:space="preserve">- </w:t>
      </w:r>
      <w:r w:rsidRPr="00623E6D">
        <w:rPr>
          <w:b/>
        </w:rPr>
        <w:t xml:space="preserve">Projeto de Lei </w:t>
      </w:r>
      <w:proofErr w:type="spellStart"/>
      <w:r w:rsidRPr="00623E6D">
        <w:rPr>
          <w:b/>
        </w:rPr>
        <w:t>n.°</w:t>
      </w:r>
      <w:proofErr w:type="spellEnd"/>
      <w:r w:rsidRPr="00623E6D">
        <w:rPr>
          <w:b/>
        </w:rPr>
        <w:t xml:space="preserve"> 016/2016</w:t>
      </w:r>
      <w:r w:rsidRPr="00623E6D">
        <w:t>,</w:t>
      </w:r>
      <w:r w:rsidRPr="00623E6D">
        <w:rPr>
          <w:color w:val="000000"/>
        </w:rPr>
        <w:t xml:space="preserve"> Concede revisão geral anual aos servidores públicos do Município de Vila Maria.</w:t>
      </w:r>
    </w:p>
    <w:p w:rsidR="00623E6D" w:rsidRPr="00623E6D" w:rsidRDefault="00623E6D" w:rsidP="00623E6D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623E6D">
        <w:t xml:space="preserve">- </w:t>
      </w:r>
      <w:r w:rsidRPr="00623E6D">
        <w:rPr>
          <w:b/>
        </w:rPr>
        <w:t xml:space="preserve">Projeto de Lei </w:t>
      </w:r>
      <w:proofErr w:type="spellStart"/>
      <w:r w:rsidRPr="00623E6D">
        <w:rPr>
          <w:b/>
        </w:rPr>
        <w:t>n.°</w:t>
      </w:r>
      <w:proofErr w:type="spellEnd"/>
      <w:r w:rsidRPr="00623E6D">
        <w:rPr>
          <w:b/>
        </w:rPr>
        <w:t xml:space="preserve"> 017/2016</w:t>
      </w:r>
      <w:r w:rsidRPr="00623E6D">
        <w:t>,</w:t>
      </w:r>
      <w:r w:rsidRPr="00623E6D">
        <w:rPr>
          <w:color w:val="000000"/>
        </w:rPr>
        <w:t xml:space="preserve"> Autoriza o Poder Executivo Suplementar Verba.</w:t>
      </w:r>
    </w:p>
    <w:p w:rsidR="00623E6D" w:rsidRDefault="00623E6D" w:rsidP="00623E6D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623E6D">
        <w:t xml:space="preserve">- </w:t>
      </w:r>
      <w:r w:rsidRPr="00623E6D">
        <w:rPr>
          <w:b/>
        </w:rPr>
        <w:t xml:space="preserve">Projeto de Lei </w:t>
      </w:r>
      <w:proofErr w:type="spellStart"/>
      <w:r w:rsidRPr="00623E6D">
        <w:rPr>
          <w:b/>
        </w:rPr>
        <w:t>n.°</w:t>
      </w:r>
      <w:proofErr w:type="spellEnd"/>
      <w:r w:rsidRPr="00623E6D">
        <w:rPr>
          <w:b/>
        </w:rPr>
        <w:t xml:space="preserve"> 019/2016</w:t>
      </w:r>
      <w:r w:rsidRPr="00623E6D">
        <w:t xml:space="preserve">, </w:t>
      </w:r>
      <w:r w:rsidRPr="00623E6D">
        <w:rPr>
          <w:color w:val="000000"/>
        </w:rPr>
        <w:t xml:space="preserve">Altera redação do </w:t>
      </w:r>
      <w:r w:rsidRPr="00623E6D">
        <w:rPr>
          <w:i/>
          <w:iCs/>
          <w:color w:val="000000"/>
        </w:rPr>
        <w:t xml:space="preserve">"Caput" </w:t>
      </w:r>
      <w:r w:rsidRPr="00623E6D">
        <w:rPr>
          <w:color w:val="000000"/>
        </w:rPr>
        <w:t>do</w:t>
      </w:r>
      <w:r w:rsidRPr="00623E6D">
        <w:rPr>
          <w:i/>
          <w:iCs/>
          <w:color w:val="000000"/>
        </w:rPr>
        <w:t xml:space="preserve"> </w:t>
      </w:r>
      <w:r w:rsidRPr="00623E6D">
        <w:rPr>
          <w:color w:val="000000"/>
        </w:rPr>
        <w:t>Art. 3°, da Lei 2.134, que instituiu o Auxílio-Alimentação do servidor público municipal de Vila Maria.</w:t>
      </w:r>
    </w:p>
    <w:p w:rsidR="00623E6D" w:rsidRPr="00623E6D" w:rsidRDefault="00623E6D" w:rsidP="00623E6D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bookmarkStart w:id="0" w:name="_GoBack"/>
      <w:bookmarkEnd w:id="0"/>
    </w:p>
    <w:p w:rsidR="00623E6D" w:rsidRPr="00623E6D" w:rsidRDefault="00623E6D" w:rsidP="00623E6D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623E6D">
        <w:rPr>
          <w:b/>
        </w:rPr>
        <w:lastRenderedPageBreak/>
        <w:t>Cleci Ângelo Endrigo</w:t>
      </w:r>
    </w:p>
    <w:p w:rsidR="00623E6D" w:rsidRPr="00623E6D" w:rsidRDefault="00623E6D" w:rsidP="00623E6D">
      <w:pPr>
        <w:spacing w:after="120"/>
        <w:jc w:val="center"/>
      </w:pPr>
      <w:r w:rsidRPr="00623E6D">
        <w:t>Presidente</w:t>
      </w:r>
    </w:p>
    <w:p w:rsidR="00A032B2" w:rsidRPr="00B22012" w:rsidRDefault="00A032B2" w:rsidP="00A8361D">
      <w:pPr>
        <w:spacing w:after="120"/>
      </w:pPr>
    </w:p>
    <w:sectPr w:rsidR="00A032B2" w:rsidRPr="00B2201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971" w:rsidRDefault="00054971" w:rsidP="0075021B">
      <w:r>
        <w:separator/>
      </w:r>
    </w:p>
  </w:endnote>
  <w:endnote w:type="continuationSeparator" w:id="0">
    <w:p w:rsidR="00054971" w:rsidRDefault="00054971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971" w:rsidRDefault="00054971" w:rsidP="0075021B">
      <w:r>
        <w:separator/>
      </w:r>
    </w:p>
  </w:footnote>
  <w:footnote w:type="continuationSeparator" w:id="0">
    <w:p w:rsidR="00054971" w:rsidRDefault="00054971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96D64"/>
    <w:rsid w:val="000B5A60"/>
    <w:rsid w:val="000F3757"/>
    <w:rsid w:val="000F7CD4"/>
    <w:rsid w:val="00102681"/>
    <w:rsid w:val="00123AF1"/>
    <w:rsid w:val="00140E4B"/>
    <w:rsid w:val="00160D1D"/>
    <w:rsid w:val="00174A35"/>
    <w:rsid w:val="001846EC"/>
    <w:rsid w:val="00191B9E"/>
    <w:rsid w:val="00193C1D"/>
    <w:rsid w:val="001A4AD6"/>
    <w:rsid w:val="001B1EBE"/>
    <w:rsid w:val="001B2670"/>
    <w:rsid w:val="001E599E"/>
    <w:rsid w:val="001E59EE"/>
    <w:rsid w:val="001F1664"/>
    <w:rsid w:val="001F4E79"/>
    <w:rsid w:val="0020072B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A5F40"/>
    <w:rsid w:val="004B0A89"/>
    <w:rsid w:val="004D56C4"/>
    <w:rsid w:val="004F4539"/>
    <w:rsid w:val="00531C65"/>
    <w:rsid w:val="00546EEE"/>
    <w:rsid w:val="005848AE"/>
    <w:rsid w:val="00590EF2"/>
    <w:rsid w:val="00591DD8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86E50"/>
    <w:rsid w:val="008039A5"/>
    <w:rsid w:val="008125A2"/>
    <w:rsid w:val="0082562B"/>
    <w:rsid w:val="008451EF"/>
    <w:rsid w:val="00845AF8"/>
    <w:rsid w:val="00891F2A"/>
    <w:rsid w:val="008D0A7D"/>
    <w:rsid w:val="00987C4D"/>
    <w:rsid w:val="009B2AA5"/>
    <w:rsid w:val="009B62FE"/>
    <w:rsid w:val="009D23B2"/>
    <w:rsid w:val="00A032B2"/>
    <w:rsid w:val="00A15B7B"/>
    <w:rsid w:val="00A1647E"/>
    <w:rsid w:val="00A24FB7"/>
    <w:rsid w:val="00A660B7"/>
    <w:rsid w:val="00A764FD"/>
    <w:rsid w:val="00A8361D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91542"/>
    <w:rsid w:val="00B97A8E"/>
    <w:rsid w:val="00BA2ABE"/>
    <w:rsid w:val="00BA6D09"/>
    <w:rsid w:val="00BB4979"/>
    <w:rsid w:val="00BB74A0"/>
    <w:rsid w:val="00BC010F"/>
    <w:rsid w:val="00C0491E"/>
    <w:rsid w:val="00C10F98"/>
    <w:rsid w:val="00C114F9"/>
    <w:rsid w:val="00C337ED"/>
    <w:rsid w:val="00C4741E"/>
    <w:rsid w:val="00C5020E"/>
    <w:rsid w:val="00C52CD2"/>
    <w:rsid w:val="00C565E0"/>
    <w:rsid w:val="00C7788E"/>
    <w:rsid w:val="00C8127E"/>
    <w:rsid w:val="00C97653"/>
    <w:rsid w:val="00CD1DD8"/>
    <w:rsid w:val="00CE41D3"/>
    <w:rsid w:val="00CE67D0"/>
    <w:rsid w:val="00CF3BAA"/>
    <w:rsid w:val="00D00038"/>
    <w:rsid w:val="00D8337D"/>
    <w:rsid w:val="00D912AE"/>
    <w:rsid w:val="00DB79C6"/>
    <w:rsid w:val="00DD1D96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85</cp:revision>
  <cp:lastPrinted>2015-11-30T11:01:00Z</cp:lastPrinted>
  <dcterms:created xsi:type="dcterms:W3CDTF">2015-08-17T23:16:00Z</dcterms:created>
  <dcterms:modified xsi:type="dcterms:W3CDTF">2016-03-11T19:24:00Z</dcterms:modified>
</cp:coreProperties>
</file>