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DE0" w:rsidRPr="00FC6DE0" w:rsidRDefault="00FC6DE0" w:rsidP="00FC6DE0">
      <w:pPr>
        <w:spacing w:after="120"/>
        <w:jc w:val="center"/>
        <w:rPr>
          <w:b/>
        </w:rPr>
      </w:pPr>
      <w:r w:rsidRPr="00FC6DE0">
        <w:rPr>
          <w:b/>
        </w:rPr>
        <w:t>PAUTA N.º 20/2016</w:t>
      </w:r>
    </w:p>
    <w:p w:rsidR="00FC6DE0" w:rsidRPr="00FC6DE0" w:rsidRDefault="00FC6DE0" w:rsidP="00FC6DE0">
      <w:pPr>
        <w:spacing w:after="120"/>
        <w:jc w:val="center"/>
        <w:rPr>
          <w:b/>
        </w:rPr>
      </w:pPr>
    </w:p>
    <w:p w:rsidR="00FC6DE0" w:rsidRPr="00FC6DE0" w:rsidRDefault="00FC6DE0" w:rsidP="00FC6DE0">
      <w:pPr>
        <w:spacing w:after="120"/>
        <w:jc w:val="center"/>
        <w:rPr>
          <w:b/>
        </w:rPr>
      </w:pPr>
    </w:p>
    <w:p w:rsidR="00FC6DE0" w:rsidRPr="00FC6DE0" w:rsidRDefault="00FC6DE0" w:rsidP="00FC6DE0">
      <w:pPr>
        <w:spacing w:after="120"/>
        <w:ind w:firstLine="708"/>
        <w:jc w:val="both"/>
      </w:pPr>
      <w:r w:rsidRPr="00FC6DE0">
        <w:t>Aos três dias do mês de junho do ano de dois mil e dezesseis, a Mesa Diretora dos Trabalhos Legislativos vem divulgar a pauta da Sessão Ordinária da Câmara de Vereadores do Município de Vila Maria, que se realizará aos seis dias do mês de junho do ano de dois mil e dezesseis, às vinte horas, em sua sede, nesta cidade, deliberando sobre a seguinte ordem do dia:</w:t>
      </w:r>
    </w:p>
    <w:p w:rsidR="00FC6DE0" w:rsidRPr="00FC6DE0" w:rsidRDefault="00FC6DE0" w:rsidP="00FC6DE0">
      <w:pPr>
        <w:spacing w:after="120"/>
        <w:ind w:firstLine="708"/>
        <w:jc w:val="both"/>
      </w:pPr>
    </w:p>
    <w:p w:rsidR="00FC6DE0" w:rsidRPr="00FC6DE0" w:rsidRDefault="00FC6DE0" w:rsidP="00FC6DE0">
      <w:pPr>
        <w:spacing w:after="120"/>
        <w:ind w:firstLine="708"/>
        <w:jc w:val="both"/>
      </w:pPr>
    </w:p>
    <w:p w:rsidR="00FC6DE0" w:rsidRPr="00FC6DE0" w:rsidRDefault="00FC6DE0" w:rsidP="00FC6DE0">
      <w:pPr>
        <w:spacing w:after="120"/>
        <w:jc w:val="both"/>
      </w:pPr>
      <w:r w:rsidRPr="00FC6DE0">
        <w:rPr>
          <w:b/>
          <w:u w:val="single"/>
        </w:rPr>
        <w:t>VETOS:</w:t>
      </w:r>
      <w:r w:rsidRPr="00FC6DE0">
        <w:t xml:space="preserve"> Não há.</w:t>
      </w:r>
    </w:p>
    <w:p w:rsidR="00FC6DE0" w:rsidRPr="00FC6DE0" w:rsidRDefault="00FC6DE0" w:rsidP="00FC6DE0">
      <w:pPr>
        <w:spacing w:after="120"/>
        <w:jc w:val="both"/>
        <w:rPr>
          <w:b/>
          <w:u w:val="single"/>
        </w:rPr>
      </w:pPr>
    </w:p>
    <w:p w:rsidR="00FC6DE0" w:rsidRPr="00FC6DE0" w:rsidRDefault="00FC6DE0" w:rsidP="00FC6DE0">
      <w:pPr>
        <w:spacing w:after="120"/>
        <w:jc w:val="both"/>
      </w:pPr>
      <w:r w:rsidRPr="00FC6DE0">
        <w:rPr>
          <w:b/>
          <w:u w:val="single"/>
        </w:rPr>
        <w:t>MATÉRIA EM REGIME DE URGÊNCIA ESPECIAL</w:t>
      </w:r>
      <w:r w:rsidRPr="00FC6DE0">
        <w:t>:</w:t>
      </w:r>
    </w:p>
    <w:p w:rsidR="00FC6DE0" w:rsidRPr="00FC6DE0" w:rsidRDefault="00FC6DE0" w:rsidP="00FC6DE0">
      <w:pPr>
        <w:autoSpaceDE w:val="0"/>
        <w:autoSpaceDN w:val="0"/>
        <w:adjustRightInd w:val="0"/>
        <w:spacing w:after="164"/>
        <w:jc w:val="both"/>
        <w:rPr>
          <w:rFonts w:eastAsiaTheme="minorHAnsi"/>
          <w:color w:val="000000"/>
          <w:lang w:eastAsia="en-US"/>
        </w:rPr>
      </w:pPr>
      <w:r w:rsidRPr="00FC6DE0">
        <w:rPr>
          <w:rFonts w:eastAsiaTheme="minorHAnsi"/>
          <w:color w:val="000000"/>
          <w:lang w:eastAsia="en-US"/>
        </w:rPr>
        <w:t>-</w:t>
      </w:r>
      <w:r w:rsidRPr="00FC6DE0">
        <w:rPr>
          <w:rFonts w:eastAsiaTheme="minorHAnsi"/>
          <w:b/>
          <w:bCs/>
          <w:color w:val="000000"/>
          <w:lang w:eastAsia="en-US"/>
        </w:rPr>
        <w:t xml:space="preserve">Projeto de Lei </w:t>
      </w:r>
      <w:proofErr w:type="spellStart"/>
      <w:r w:rsidRPr="00FC6DE0">
        <w:rPr>
          <w:rFonts w:eastAsiaTheme="minorHAnsi"/>
          <w:b/>
          <w:bCs/>
          <w:color w:val="000000"/>
          <w:lang w:eastAsia="en-US"/>
        </w:rPr>
        <w:t>n.°</w:t>
      </w:r>
      <w:proofErr w:type="spellEnd"/>
      <w:r w:rsidRPr="00FC6DE0">
        <w:rPr>
          <w:rFonts w:eastAsiaTheme="minorHAnsi"/>
          <w:b/>
          <w:bCs/>
          <w:color w:val="000000"/>
          <w:lang w:eastAsia="en-US"/>
        </w:rPr>
        <w:t xml:space="preserve"> 027/2016</w:t>
      </w:r>
      <w:r w:rsidRPr="00FC6DE0">
        <w:rPr>
          <w:rFonts w:eastAsiaTheme="minorHAnsi"/>
          <w:color w:val="000000"/>
          <w:lang w:eastAsia="en-US"/>
        </w:rPr>
        <w:t xml:space="preserve">, que Concede transporte a Equipe de Futsal Feminino de Vila Maria, para participação na III Taça Sul Erechim, no município de Erechim - RS. </w:t>
      </w:r>
    </w:p>
    <w:p w:rsidR="00FC6DE0" w:rsidRPr="00FC6DE0" w:rsidRDefault="00FC6DE0" w:rsidP="00FC6DE0">
      <w:pPr>
        <w:autoSpaceDE w:val="0"/>
        <w:autoSpaceDN w:val="0"/>
        <w:adjustRightInd w:val="0"/>
        <w:spacing w:after="164"/>
        <w:jc w:val="both"/>
        <w:rPr>
          <w:rFonts w:eastAsiaTheme="minorHAnsi"/>
          <w:color w:val="000000"/>
          <w:lang w:eastAsia="en-US"/>
        </w:rPr>
      </w:pPr>
      <w:r w:rsidRPr="00FC6DE0">
        <w:rPr>
          <w:rFonts w:eastAsiaTheme="minorHAnsi"/>
          <w:color w:val="000000"/>
          <w:lang w:eastAsia="en-US"/>
        </w:rPr>
        <w:t xml:space="preserve">- </w:t>
      </w:r>
      <w:r w:rsidRPr="00FC6DE0">
        <w:rPr>
          <w:rFonts w:eastAsiaTheme="minorHAnsi"/>
          <w:b/>
          <w:bCs/>
          <w:color w:val="000000"/>
          <w:lang w:eastAsia="en-US"/>
        </w:rPr>
        <w:t xml:space="preserve">Projeto de Lei </w:t>
      </w:r>
      <w:proofErr w:type="spellStart"/>
      <w:r w:rsidRPr="00FC6DE0">
        <w:rPr>
          <w:rFonts w:eastAsiaTheme="minorHAnsi"/>
          <w:b/>
          <w:bCs/>
          <w:color w:val="000000"/>
          <w:lang w:eastAsia="en-US"/>
        </w:rPr>
        <w:t>n.°</w:t>
      </w:r>
      <w:proofErr w:type="spellEnd"/>
      <w:r w:rsidRPr="00FC6DE0">
        <w:rPr>
          <w:rFonts w:eastAsiaTheme="minorHAnsi"/>
          <w:b/>
          <w:bCs/>
          <w:color w:val="000000"/>
          <w:lang w:eastAsia="en-US"/>
        </w:rPr>
        <w:t xml:space="preserve"> 028/2016</w:t>
      </w:r>
      <w:r w:rsidRPr="00FC6DE0">
        <w:rPr>
          <w:rFonts w:eastAsiaTheme="minorHAnsi"/>
          <w:color w:val="000000"/>
          <w:lang w:eastAsia="en-US"/>
        </w:rPr>
        <w:t xml:space="preserve">, que Concede transporte a candidatos ao processo Vestibular no município de Passo Fundo - RS. </w:t>
      </w:r>
    </w:p>
    <w:p w:rsidR="00FC6DE0" w:rsidRPr="00FC6DE0" w:rsidRDefault="00FC6DE0" w:rsidP="00FC6DE0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C6DE0">
        <w:rPr>
          <w:rFonts w:eastAsiaTheme="minorHAnsi"/>
          <w:color w:val="000000"/>
          <w:lang w:eastAsia="en-US"/>
        </w:rPr>
        <w:t xml:space="preserve">- </w:t>
      </w:r>
      <w:r w:rsidRPr="00FC6DE0">
        <w:rPr>
          <w:rFonts w:eastAsiaTheme="minorHAnsi"/>
          <w:b/>
          <w:bCs/>
          <w:color w:val="000000"/>
          <w:lang w:eastAsia="en-US"/>
        </w:rPr>
        <w:t xml:space="preserve">Projeto de Lei </w:t>
      </w:r>
      <w:proofErr w:type="spellStart"/>
      <w:r w:rsidRPr="00FC6DE0">
        <w:rPr>
          <w:rFonts w:eastAsiaTheme="minorHAnsi"/>
          <w:b/>
          <w:bCs/>
          <w:color w:val="000000"/>
          <w:lang w:eastAsia="en-US"/>
        </w:rPr>
        <w:t>n.°</w:t>
      </w:r>
      <w:proofErr w:type="spellEnd"/>
      <w:r w:rsidRPr="00FC6DE0">
        <w:rPr>
          <w:rFonts w:eastAsiaTheme="minorHAnsi"/>
          <w:b/>
          <w:bCs/>
          <w:color w:val="000000"/>
          <w:lang w:eastAsia="en-US"/>
        </w:rPr>
        <w:t xml:space="preserve"> 029/2016</w:t>
      </w:r>
      <w:r w:rsidRPr="00FC6DE0">
        <w:rPr>
          <w:rFonts w:eastAsiaTheme="minorHAnsi"/>
          <w:color w:val="000000"/>
          <w:lang w:eastAsia="en-US"/>
        </w:rPr>
        <w:t xml:space="preserve">, que Concede transporte a munícipes </w:t>
      </w:r>
      <w:proofErr w:type="spellStart"/>
      <w:r w:rsidRPr="00FC6DE0">
        <w:rPr>
          <w:rFonts w:eastAsiaTheme="minorHAnsi"/>
          <w:color w:val="000000"/>
          <w:lang w:eastAsia="en-US"/>
        </w:rPr>
        <w:t>vilamarienses</w:t>
      </w:r>
      <w:proofErr w:type="spellEnd"/>
      <w:r w:rsidRPr="00FC6DE0">
        <w:rPr>
          <w:rFonts w:eastAsiaTheme="minorHAnsi"/>
          <w:color w:val="000000"/>
          <w:lang w:eastAsia="en-US"/>
        </w:rPr>
        <w:t xml:space="preserve"> para Encontro Arquidiocesano de Catequese, no Município de Passo Fundo - RS. </w:t>
      </w:r>
    </w:p>
    <w:p w:rsidR="00FC6DE0" w:rsidRPr="00FC6DE0" w:rsidRDefault="00FC6DE0" w:rsidP="00FC6DE0">
      <w:pPr>
        <w:spacing w:after="120"/>
        <w:jc w:val="both"/>
      </w:pPr>
    </w:p>
    <w:p w:rsidR="00FC6DE0" w:rsidRPr="00FC6DE0" w:rsidRDefault="00FC6DE0" w:rsidP="00FC6DE0">
      <w:pPr>
        <w:spacing w:after="120"/>
        <w:jc w:val="both"/>
      </w:pPr>
      <w:r w:rsidRPr="00FC6DE0">
        <w:rPr>
          <w:b/>
          <w:u w:val="single"/>
        </w:rPr>
        <w:t>MATÉRIA EM SEGUNDA DISCUSSÃO</w:t>
      </w:r>
      <w:r w:rsidRPr="00FC6DE0">
        <w:rPr>
          <w:b/>
        </w:rPr>
        <w:t>: Não há</w:t>
      </w:r>
    </w:p>
    <w:p w:rsidR="00FC6DE0" w:rsidRPr="00FC6DE0" w:rsidRDefault="00FC6DE0" w:rsidP="00FC6DE0">
      <w:pPr>
        <w:spacing w:after="120"/>
        <w:jc w:val="both"/>
      </w:pPr>
    </w:p>
    <w:p w:rsidR="00FC6DE0" w:rsidRPr="00FC6DE0" w:rsidRDefault="00FC6DE0" w:rsidP="00FC6DE0">
      <w:pPr>
        <w:spacing w:after="120"/>
        <w:jc w:val="both"/>
        <w:rPr>
          <w:b/>
        </w:rPr>
      </w:pPr>
      <w:r w:rsidRPr="00FC6DE0">
        <w:rPr>
          <w:b/>
          <w:u w:val="single"/>
        </w:rPr>
        <w:t>MATÉRIA EM PRIMEIRA DISCUSSÃO</w:t>
      </w:r>
      <w:r w:rsidRPr="00FC6DE0">
        <w:rPr>
          <w:b/>
        </w:rPr>
        <w:t>:</w:t>
      </w:r>
    </w:p>
    <w:p w:rsidR="00FC6DE0" w:rsidRPr="00FC6DE0" w:rsidRDefault="00FC6DE0" w:rsidP="007E2D3D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FC6DE0">
        <w:rPr>
          <w:color w:val="000000"/>
        </w:rPr>
        <w:t>-</w:t>
      </w:r>
      <w:r w:rsidRPr="00FC6DE0">
        <w:rPr>
          <w:b/>
          <w:color w:val="000000"/>
        </w:rPr>
        <w:t>Indicação 008/2016</w:t>
      </w:r>
      <w:r w:rsidRPr="00FC6DE0">
        <w:rPr>
          <w:color w:val="000000"/>
        </w:rPr>
        <w:t xml:space="preserve">, Para que o poder executivo realize um convênio de cedência de funcionário público para o </w:t>
      </w:r>
      <w:proofErr w:type="spellStart"/>
      <w:r w:rsidRPr="00FC6DE0">
        <w:rPr>
          <w:color w:val="000000"/>
        </w:rPr>
        <w:t>Consepro</w:t>
      </w:r>
      <w:proofErr w:type="spellEnd"/>
      <w:r w:rsidRPr="00FC6DE0">
        <w:rPr>
          <w:color w:val="000000"/>
        </w:rPr>
        <w:t xml:space="preserve"> (Conselho de segurança) para auxiliar nos serviços administrativos da entidade colaborando com a segurança em nosso município, da mesma forma como já existe convênio com a </w:t>
      </w:r>
      <w:proofErr w:type="gramStart"/>
      <w:r w:rsidRPr="00FC6DE0">
        <w:rPr>
          <w:color w:val="000000"/>
        </w:rPr>
        <w:t>ACIVI.</w:t>
      </w:r>
      <w:proofErr w:type="gramEnd"/>
      <w:r w:rsidR="007E2D3D">
        <w:rPr>
          <w:color w:val="000000"/>
        </w:rPr>
        <w:t>( Maurício L Brocco)</w:t>
      </w:r>
    </w:p>
    <w:p w:rsidR="00FC6DE0" w:rsidRPr="00FC6DE0" w:rsidRDefault="00FC6DE0" w:rsidP="00FC6DE0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  <w:r w:rsidRPr="00FC6DE0">
        <w:rPr>
          <w:b/>
          <w:color w:val="000000"/>
        </w:rPr>
        <w:t>-Indicação 009/2016</w:t>
      </w:r>
      <w:r w:rsidRPr="00FC6DE0">
        <w:rPr>
          <w:color w:val="000000"/>
        </w:rPr>
        <w:t xml:space="preserve">, Para que o poder executivo verifique a possibilidade de aumentar o perímetro urbano até a ponte do Rio Tarimba, saída para a Comunidade da </w:t>
      </w:r>
      <w:proofErr w:type="gramStart"/>
      <w:r w:rsidRPr="00FC6DE0">
        <w:rPr>
          <w:color w:val="000000"/>
        </w:rPr>
        <w:t>Pompéia.</w:t>
      </w:r>
      <w:proofErr w:type="gramEnd"/>
      <w:r w:rsidR="007E2D3D">
        <w:rPr>
          <w:color w:val="000000"/>
        </w:rPr>
        <w:t>(Alberto de Freitas)</w:t>
      </w:r>
      <w:bookmarkStart w:id="0" w:name="_GoBack"/>
      <w:bookmarkEnd w:id="0"/>
    </w:p>
    <w:p w:rsidR="00FC6DE0" w:rsidRPr="00FC6DE0" w:rsidRDefault="00FC6DE0" w:rsidP="00FC6DE0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FC6DE0" w:rsidRPr="00FC6DE0" w:rsidRDefault="00FC6DE0" w:rsidP="00FC6DE0">
      <w:pPr>
        <w:autoSpaceDE w:val="0"/>
        <w:autoSpaceDN w:val="0"/>
        <w:adjustRightInd w:val="0"/>
        <w:spacing w:after="120" w:line="276" w:lineRule="auto"/>
        <w:jc w:val="both"/>
        <w:rPr>
          <w:color w:val="000000"/>
        </w:rPr>
      </w:pPr>
    </w:p>
    <w:p w:rsidR="00FC6DE0" w:rsidRPr="00FC6DE0" w:rsidRDefault="00FC6DE0" w:rsidP="00FC6DE0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FC6DE0">
        <w:rPr>
          <w:b/>
        </w:rPr>
        <w:t>Cleci Ângelo Endrigo</w:t>
      </w:r>
    </w:p>
    <w:p w:rsidR="00FC6DE0" w:rsidRPr="00FC6DE0" w:rsidRDefault="00FC6DE0" w:rsidP="00FC6DE0">
      <w:pPr>
        <w:spacing w:after="120"/>
        <w:jc w:val="center"/>
      </w:pPr>
      <w:r w:rsidRPr="00FC6DE0">
        <w:t>Presidente</w:t>
      </w:r>
    </w:p>
    <w:p w:rsidR="00FC6DE0" w:rsidRPr="00FC6DE0" w:rsidRDefault="00FC6DE0" w:rsidP="00FC6DE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C6DE0" w:rsidRPr="00FC6DE0" w:rsidRDefault="00FC6DE0" w:rsidP="00FC6DE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741A3" w:rsidRPr="00B46E8B" w:rsidRDefault="001741A3" w:rsidP="00B46E8B">
      <w:pPr>
        <w:spacing w:after="120"/>
        <w:jc w:val="center"/>
      </w:pPr>
    </w:p>
    <w:sectPr w:rsidR="001741A3" w:rsidRPr="00B46E8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6CC" w:rsidRDefault="002646CC" w:rsidP="0075021B">
      <w:r>
        <w:separator/>
      </w:r>
    </w:p>
  </w:endnote>
  <w:endnote w:type="continuationSeparator" w:id="0">
    <w:p w:rsidR="002646CC" w:rsidRDefault="002646CC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6CC" w:rsidRDefault="002646CC" w:rsidP="0075021B">
      <w:r>
        <w:separator/>
      </w:r>
    </w:p>
  </w:footnote>
  <w:footnote w:type="continuationSeparator" w:id="0">
    <w:p w:rsidR="002646CC" w:rsidRDefault="002646CC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34DA1"/>
    <w:rsid w:val="000445BB"/>
    <w:rsid w:val="00044EEE"/>
    <w:rsid w:val="0004689E"/>
    <w:rsid w:val="00074888"/>
    <w:rsid w:val="00096D64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23AF1"/>
    <w:rsid w:val="00160D1D"/>
    <w:rsid w:val="001741A3"/>
    <w:rsid w:val="00174A35"/>
    <w:rsid w:val="001846EC"/>
    <w:rsid w:val="00191B9E"/>
    <w:rsid w:val="001E70A5"/>
    <w:rsid w:val="001F4E79"/>
    <w:rsid w:val="0020072B"/>
    <w:rsid w:val="00227C57"/>
    <w:rsid w:val="002475EF"/>
    <w:rsid w:val="00263E35"/>
    <w:rsid w:val="002646CC"/>
    <w:rsid w:val="00290030"/>
    <w:rsid w:val="002A2162"/>
    <w:rsid w:val="002A31AF"/>
    <w:rsid w:val="002B39AF"/>
    <w:rsid w:val="003019E8"/>
    <w:rsid w:val="00303399"/>
    <w:rsid w:val="00303C45"/>
    <w:rsid w:val="00304196"/>
    <w:rsid w:val="00320556"/>
    <w:rsid w:val="0032175E"/>
    <w:rsid w:val="00334C3A"/>
    <w:rsid w:val="00336C1F"/>
    <w:rsid w:val="00336CB5"/>
    <w:rsid w:val="0034439D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4598E"/>
    <w:rsid w:val="00471CEE"/>
    <w:rsid w:val="004732BC"/>
    <w:rsid w:val="004777C7"/>
    <w:rsid w:val="004D56C4"/>
    <w:rsid w:val="004E76AC"/>
    <w:rsid w:val="004F3AFE"/>
    <w:rsid w:val="00537EBE"/>
    <w:rsid w:val="00546EEE"/>
    <w:rsid w:val="005631BB"/>
    <w:rsid w:val="00567ABD"/>
    <w:rsid w:val="005848AE"/>
    <w:rsid w:val="00590EF2"/>
    <w:rsid w:val="005A1B5C"/>
    <w:rsid w:val="005B3394"/>
    <w:rsid w:val="005C553B"/>
    <w:rsid w:val="006039AC"/>
    <w:rsid w:val="006461E2"/>
    <w:rsid w:val="006500DE"/>
    <w:rsid w:val="0066473C"/>
    <w:rsid w:val="006817F8"/>
    <w:rsid w:val="00687950"/>
    <w:rsid w:val="00691C06"/>
    <w:rsid w:val="006A4BB1"/>
    <w:rsid w:val="006D2A73"/>
    <w:rsid w:val="006E3F7A"/>
    <w:rsid w:val="006F2F76"/>
    <w:rsid w:val="007003C9"/>
    <w:rsid w:val="00746A3C"/>
    <w:rsid w:val="0075021B"/>
    <w:rsid w:val="007517EC"/>
    <w:rsid w:val="007A1D98"/>
    <w:rsid w:val="007B757C"/>
    <w:rsid w:val="007D020F"/>
    <w:rsid w:val="007D4D2C"/>
    <w:rsid w:val="007E2D3D"/>
    <w:rsid w:val="008039A5"/>
    <w:rsid w:val="008125A2"/>
    <w:rsid w:val="00815C73"/>
    <w:rsid w:val="0082562B"/>
    <w:rsid w:val="008451EF"/>
    <w:rsid w:val="00845AF8"/>
    <w:rsid w:val="00870CEB"/>
    <w:rsid w:val="00881CA8"/>
    <w:rsid w:val="008971A5"/>
    <w:rsid w:val="008D0A7D"/>
    <w:rsid w:val="009635DD"/>
    <w:rsid w:val="00987C4D"/>
    <w:rsid w:val="009B2AA5"/>
    <w:rsid w:val="009D23B2"/>
    <w:rsid w:val="00A032B2"/>
    <w:rsid w:val="00A1647E"/>
    <w:rsid w:val="00A24FB7"/>
    <w:rsid w:val="00A660B7"/>
    <w:rsid w:val="00A764FD"/>
    <w:rsid w:val="00AA780E"/>
    <w:rsid w:val="00AB3F14"/>
    <w:rsid w:val="00AB43D6"/>
    <w:rsid w:val="00AC4174"/>
    <w:rsid w:val="00AF092A"/>
    <w:rsid w:val="00AF1E64"/>
    <w:rsid w:val="00B0436F"/>
    <w:rsid w:val="00B232A3"/>
    <w:rsid w:val="00B25801"/>
    <w:rsid w:val="00B27429"/>
    <w:rsid w:val="00B34A9C"/>
    <w:rsid w:val="00B357C6"/>
    <w:rsid w:val="00B37043"/>
    <w:rsid w:val="00B46E8B"/>
    <w:rsid w:val="00B57449"/>
    <w:rsid w:val="00B64F06"/>
    <w:rsid w:val="00B759D7"/>
    <w:rsid w:val="00B91542"/>
    <w:rsid w:val="00B97A8E"/>
    <w:rsid w:val="00B97C62"/>
    <w:rsid w:val="00BA6D09"/>
    <w:rsid w:val="00BB4979"/>
    <w:rsid w:val="00BB74A0"/>
    <w:rsid w:val="00BC010F"/>
    <w:rsid w:val="00C0491E"/>
    <w:rsid w:val="00C10F98"/>
    <w:rsid w:val="00C337ED"/>
    <w:rsid w:val="00C4741E"/>
    <w:rsid w:val="00C52CD2"/>
    <w:rsid w:val="00C67C89"/>
    <w:rsid w:val="00C7788E"/>
    <w:rsid w:val="00CA3AB7"/>
    <w:rsid w:val="00CE41D3"/>
    <w:rsid w:val="00CE67D0"/>
    <w:rsid w:val="00CF3BAA"/>
    <w:rsid w:val="00D00038"/>
    <w:rsid w:val="00D0664E"/>
    <w:rsid w:val="00D11FE3"/>
    <w:rsid w:val="00D37157"/>
    <w:rsid w:val="00D8337D"/>
    <w:rsid w:val="00D84759"/>
    <w:rsid w:val="00D912AE"/>
    <w:rsid w:val="00DD1D96"/>
    <w:rsid w:val="00E04608"/>
    <w:rsid w:val="00E37255"/>
    <w:rsid w:val="00E75289"/>
    <w:rsid w:val="00E87D9A"/>
    <w:rsid w:val="00E90231"/>
    <w:rsid w:val="00EA3C38"/>
    <w:rsid w:val="00EC0BFD"/>
    <w:rsid w:val="00EC60DC"/>
    <w:rsid w:val="00ED2464"/>
    <w:rsid w:val="00ED468B"/>
    <w:rsid w:val="00EE0954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100</cp:revision>
  <cp:lastPrinted>2015-10-02T19:11:00Z</cp:lastPrinted>
  <dcterms:created xsi:type="dcterms:W3CDTF">2015-08-17T23:16:00Z</dcterms:created>
  <dcterms:modified xsi:type="dcterms:W3CDTF">2016-06-03T19:29:00Z</dcterms:modified>
</cp:coreProperties>
</file>