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126FE" w14:textId="77777777" w:rsidR="008A293A" w:rsidRDefault="008A293A" w:rsidP="00E5413E">
      <w:pPr>
        <w:jc w:val="both"/>
        <w:rPr>
          <w:b/>
        </w:rPr>
      </w:pPr>
      <w:bookmarkStart w:id="0" w:name="_GoBack"/>
      <w:bookmarkEnd w:id="0"/>
    </w:p>
    <w:p w14:paraId="2711BB7C" w14:textId="77777777" w:rsidR="008A293A" w:rsidRDefault="008A293A" w:rsidP="00E5413E">
      <w:pPr>
        <w:jc w:val="both"/>
        <w:rPr>
          <w:b/>
        </w:rPr>
      </w:pPr>
    </w:p>
    <w:p w14:paraId="6E525C63" w14:textId="77777777" w:rsidR="008A293A" w:rsidRDefault="008A293A" w:rsidP="00E5413E">
      <w:pPr>
        <w:jc w:val="both"/>
        <w:rPr>
          <w:b/>
        </w:rPr>
      </w:pPr>
    </w:p>
    <w:p w14:paraId="68AF21B9" w14:textId="77777777" w:rsidR="008A293A" w:rsidRDefault="008A293A" w:rsidP="00E5413E">
      <w:pPr>
        <w:jc w:val="both"/>
        <w:rPr>
          <w:b/>
        </w:rPr>
      </w:pPr>
    </w:p>
    <w:p w14:paraId="7B9A6294" w14:textId="77777777" w:rsidR="00C4459F" w:rsidRDefault="00C4459F" w:rsidP="00E5413E">
      <w:pPr>
        <w:jc w:val="both"/>
        <w:rPr>
          <w:b/>
        </w:rPr>
      </w:pPr>
    </w:p>
    <w:p w14:paraId="6CC4BC0D" w14:textId="77777777" w:rsidR="00C4459F" w:rsidRDefault="00C4459F" w:rsidP="00E5413E">
      <w:pPr>
        <w:jc w:val="both"/>
        <w:rPr>
          <w:b/>
        </w:rPr>
      </w:pPr>
    </w:p>
    <w:p w14:paraId="21AD9571" w14:textId="77777777" w:rsidR="008A293A" w:rsidRDefault="008A293A" w:rsidP="00E5413E">
      <w:pPr>
        <w:jc w:val="both"/>
        <w:rPr>
          <w:b/>
        </w:rPr>
      </w:pPr>
    </w:p>
    <w:p w14:paraId="21EB44B8" w14:textId="0842D8A1" w:rsidR="00E5413E" w:rsidRPr="00B61A35" w:rsidRDefault="00401863" w:rsidP="00E5413E">
      <w:pPr>
        <w:jc w:val="both"/>
        <w:rPr>
          <w:b/>
        </w:rPr>
      </w:pPr>
      <w:r w:rsidRPr="00B61A35">
        <w:rPr>
          <w:b/>
        </w:rPr>
        <w:t>Of. Atos Oficiais nº 13</w:t>
      </w:r>
      <w:r w:rsidR="00E5413E" w:rsidRPr="00B61A35">
        <w:rPr>
          <w:b/>
        </w:rPr>
        <w:t>/2020</w:t>
      </w:r>
      <w:r w:rsidR="00E5413E" w:rsidRPr="00B61A35">
        <w:t xml:space="preserve">                                </w:t>
      </w:r>
      <w:r w:rsidR="00C4459F" w:rsidRPr="00B61A35">
        <w:tab/>
      </w:r>
      <w:r w:rsidR="00C4459F" w:rsidRPr="00B61A35">
        <w:tab/>
      </w:r>
      <w:r w:rsidR="00C4459F" w:rsidRPr="00B61A35">
        <w:tab/>
      </w:r>
      <w:r w:rsidRPr="00B61A35">
        <w:rPr>
          <w:b/>
        </w:rPr>
        <w:t xml:space="preserve">Guaporé – RS, 05 de maio </w:t>
      </w:r>
      <w:r w:rsidR="00E5413E" w:rsidRPr="00B61A35">
        <w:rPr>
          <w:b/>
        </w:rPr>
        <w:t>de 2020.</w:t>
      </w:r>
    </w:p>
    <w:p w14:paraId="59B800E9" w14:textId="77777777" w:rsidR="00E5413E" w:rsidRPr="00B61A35" w:rsidRDefault="00E5413E" w:rsidP="00E5413E">
      <w:pPr>
        <w:ind w:firstLine="3420"/>
        <w:rPr>
          <w:b/>
        </w:rPr>
      </w:pPr>
    </w:p>
    <w:p w14:paraId="0307E216" w14:textId="77777777" w:rsidR="00E5413E" w:rsidRPr="00B61A35" w:rsidRDefault="00E5413E" w:rsidP="00E5413E">
      <w:pPr>
        <w:ind w:firstLine="3420"/>
        <w:rPr>
          <w:b/>
        </w:rPr>
      </w:pPr>
    </w:p>
    <w:p w14:paraId="607907A2" w14:textId="77777777" w:rsidR="00E5413E" w:rsidRPr="00B61A35" w:rsidRDefault="00E5413E" w:rsidP="00E5413E">
      <w:pPr>
        <w:ind w:firstLine="3420"/>
        <w:rPr>
          <w:b/>
        </w:rPr>
      </w:pPr>
      <w:r w:rsidRPr="00B61A35">
        <w:rPr>
          <w:b/>
        </w:rPr>
        <w:t>Senhor Prefeito:</w:t>
      </w:r>
    </w:p>
    <w:p w14:paraId="1E26C10D" w14:textId="77777777" w:rsidR="00E5413E" w:rsidRPr="00B61A35" w:rsidRDefault="00E5413E" w:rsidP="00E5413E">
      <w:pPr>
        <w:jc w:val="both"/>
      </w:pPr>
    </w:p>
    <w:p w14:paraId="08645819" w14:textId="11783282" w:rsidR="00142ECF" w:rsidRPr="00B61A35" w:rsidRDefault="00F86CD4" w:rsidP="00142ECF">
      <w:pPr>
        <w:ind w:firstLine="3420"/>
        <w:jc w:val="both"/>
      </w:pPr>
      <w:r w:rsidRPr="00B61A35">
        <w:rPr>
          <w:b/>
          <w:bCs/>
        </w:rPr>
        <w:t>Jairo Elias Zanatta</w:t>
      </w:r>
      <w:r w:rsidR="00E5413E" w:rsidRPr="00B61A35">
        <w:rPr>
          <w:bCs/>
        </w:rPr>
        <w:t xml:space="preserve">, </w:t>
      </w:r>
      <w:r w:rsidR="00E5413E" w:rsidRPr="00B61A35">
        <w:t>Presidente da Câmara Municipal de Vereadores de Guaporé, no uso de suas atribuições legais, vem, por meio deste, encaminhar os Atos Of</w:t>
      </w:r>
      <w:r w:rsidR="00401863" w:rsidRPr="00B61A35">
        <w:t xml:space="preserve">iciais da Sessão Ordinária de 04 de </w:t>
      </w:r>
      <w:r w:rsidR="00B61A35" w:rsidRPr="00B61A35">
        <w:t>maio</w:t>
      </w:r>
      <w:r w:rsidR="00401863" w:rsidRPr="00B61A35">
        <w:t xml:space="preserve"> de 2020, realizada às 19:00</w:t>
      </w:r>
      <w:r w:rsidR="00E5413E" w:rsidRPr="00B61A35">
        <w:t xml:space="preserve"> horas, no Plenário Roberto </w:t>
      </w:r>
      <w:proofErr w:type="spellStart"/>
      <w:r w:rsidR="00E5413E" w:rsidRPr="00B61A35">
        <w:t>Baldasso</w:t>
      </w:r>
      <w:proofErr w:type="spellEnd"/>
      <w:r w:rsidR="00E5413E" w:rsidRPr="00B61A35">
        <w:t xml:space="preserve"> da Câmara Municipal de Vereadores de Guaporé.</w:t>
      </w:r>
    </w:p>
    <w:p w14:paraId="6FBC1130" w14:textId="77777777" w:rsidR="00142ECF" w:rsidRPr="00B61A35" w:rsidRDefault="00142ECF" w:rsidP="00142ECF">
      <w:pPr>
        <w:jc w:val="both"/>
      </w:pPr>
    </w:p>
    <w:p w14:paraId="298B97E5" w14:textId="2F7A8AE1" w:rsidR="00142ECF" w:rsidRPr="00B61A35" w:rsidRDefault="00E5413E" w:rsidP="00142ECF">
      <w:pPr>
        <w:jc w:val="both"/>
        <w:rPr>
          <w:bCs/>
        </w:rPr>
      </w:pPr>
      <w:r w:rsidRPr="00B61A35">
        <w:rPr>
          <w:b/>
          <w:u w:val="single"/>
        </w:rPr>
        <w:t>TRIBUNA DO POVO:</w:t>
      </w:r>
      <w:bookmarkStart w:id="1" w:name="_Toc515609473"/>
      <w:r w:rsidR="00897BBF" w:rsidRPr="00B61A35">
        <w:rPr>
          <w:bCs/>
        </w:rPr>
        <w:t xml:space="preserve"> </w:t>
      </w:r>
      <w:r w:rsidR="00C40720" w:rsidRPr="00B61A35">
        <w:rPr>
          <w:bCs/>
        </w:rPr>
        <w:t>Ninguém</w:t>
      </w:r>
      <w:r w:rsidR="00E747E8" w:rsidRPr="00B61A35">
        <w:rPr>
          <w:bCs/>
        </w:rPr>
        <w:t xml:space="preserve"> inscrito para ocupar a Tribuna do Povo</w:t>
      </w:r>
      <w:r w:rsidR="00141EFA" w:rsidRPr="00B61A35">
        <w:rPr>
          <w:bCs/>
        </w:rPr>
        <w:t>.</w:t>
      </w:r>
    </w:p>
    <w:p w14:paraId="7F86382F" w14:textId="77777777" w:rsidR="00E747E8" w:rsidRPr="00B61A35" w:rsidRDefault="00E747E8" w:rsidP="00142ECF">
      <w:pPr>
        <w:jc w:val="both"/>
      </w:pPr>
    </w:p>
    <w:p w14:paraId="3E936CEA" w14:textId="77777777" w:rsidR="00BF1344" w:rsidRPr="00B61A35" w:rsidRDefault="00AC22AE" w:rsidP="00BF1344">
      <w:pPr>
        <w:pStyle w:val="Default"/>
        <w:rPr>
          <w:rFonts w:ascii="Times New Roman" w:hAnsi="Times New Roman" w:cs="Times New Roman"/>
        </w:rPr>
      </w:pPr>
      <w:r w:rsidRPr="00B61A35">
        <w:rPr>
          <w:rFonts w:ascii="Times New Roman" w:hAnsi="Times New Roman" w:cs="Times New Roman"/>
          <w:b/>
          <w:bCs/>
          <w:u w:val="single"/>
        </w:rPr>
        <w:t>ORDEM DO DIA</w:t>
      </w:r>
      <w:r w:rsidRPr="00B61A35">
        <w:rPr>
          <w:rFonts w:ascii="Times New Roman" w:hAnsi="Times New Roman" w:cs="Times New Roman"/>
          <w:b/>
          <w:bCs/>
        </w:rPr>
        <w:t>:</w:t>
      </w:r>
      <w:bookmarkEnd w:id="1"/>
      <w:r w:rsidR="00401863" w:rsidRPr="00B61A35">
        <w:rPr>
          <w:rFonts w:ascii="Times New Roman" w:hAnsi="Times New Roman" w:cs="Times New Roman"/>
        </w:rPr>
        <w:t xml:space="preserve"> </w:t>
      </w:r>
    </w:p>
    <w:p w14:paraId="10716E7A" w14:textId="77777777" w:rsidR="00BF1344" w:rsidRPr="00B61A35" w:rsidRDefault="00BF1344" w:rsidP="00BF1344">
      <w:pPr>
        <w:pStyle w:val="Default"/>
        <w:rPr>
          <w:rFonts w:ascii="Times New Roman" w:hAnsi="Times New Roman" w:cs="Times New Roman"/>
        </w:rPr>
      </w:pPr>
    </w:p>
    <w:p w14:paraId="238F0E8D" w14:textId="77777777" w:rsidR="00B61A35" w:rsidRDefault="00B61A35" w:rsidP="00B61A35">
      <w:pPr>
        <w:jc w:val="both"/>
        <w:rPr>
          <w:b/>
        </w:rPr>
      </w:pPr>
      <w:r>
        <w:rPr>
          <w:rFonts w:eastAsiaTheme="minorHAnsi"/>
          <w:b/>
          <w:bCs/>
          <w:color w:val="000000"/>
          <w:lang w:eastAsia="en-US"/>
        </w:rPr>
        <w:t>VETO do</w:t>
      </w:r>
      <w:r w:rsidR="00401863" w:rsidRPr="00B61A35">
        <w:rPr>
          <w:rFonts w:eastAsiaTheme="minorHAnsi"/>
          <w:b/>
          <w:color w:val="000000"/>
          <w:lang w:eastAsia="en-US"/>
        </w:rPr>
        <w:t xml:space="preserve"> </w:t>
      </w:r>
      <w:r w:rsidR="00401863" w:rsidRPr="00B61A35">
        <w:rPr>
          <w:rFonts w:eastAsiaTheme="minorHAnsi"/>
          <w:b/>
          <w:bCs/>
          <w:color w:val="000000"/>
          <w:lang w:eastAsia="en-US"/>
        </w:rPr>
        <w:t xml:space="preserve">Projeto de Lei Complementar n° 005/2020, de 11 de março de 2020, </w:t>
      </w:r>
      <w:r w:rsidR="00401863" w:rsidRPr="00B61A35">
        <w:rPr>
          <w:rFonts w:eastAsiaTheme="minorHAnsi"/>
          <w:color w:val="000000"/>
          <w:lang w:eastAsia="en-US"/>
        </w:rPr>
        <w:t>que</w:t>
      </w:r>
      <w:r w:rsidR="00401863" w:rsidRPr="00B61A35">
        <w:rPr>
          <w:rFonts w:eastAsiaTheme="minorHAnsi"/>
          <w:b/>
          <w:color w:val="000000"/>
          <w:lang w:eastAsia="en-US"/>
        </w:rPr>
        <w:t xml:space="preserve"> ALTERA O ART. 205 DA LEI N° 2224/99, DE 29 DE DEZEMBRO DE 1999, QUE INSTITUIU O CÓDIGO DE POSTURAS E MEIO AMBIENTE DE GUAPORÉ E DÁ OUTRAS PROVIDENCIAS, M</w:t>
      </w:r>
      <w:r w:rsidR="0045537A" w:rsidRPr="00B61A35">
        <w:rPr>
          <w:rFonts w:eastAsiaTheme="minorHAnsi"/>
          <w:b/>
          <w:color w:val="000000"/>
          <w:lang w:eastAsia="en-US"/>
        </w:rPr>
        <w:t>EDIANTE A INCLUSÃO DE INCISO e do</w:t>
      </w:r>
      <w:r w:rsidR="00401863" w:rsidRPr="00B61A35">
        <w:rPr>
          <w:rFonts w:eastAsiaTheme="minorHAnsi"/>
          <w:b/>
          <w:color w:val="000000"/>
          <w:lang w:eastAsia="en-US"/>
        </w:rPr>
        <w:t xml:space="preserve"> </w:t>
      </w:r>
      <w:r w:rsidR="00401863" w:rsidRPr="00B61A35">
        <w:rPr>
          <w:rFonts w:eastAsiaTheme="minorHAnsi"/>
          <w:b/>
          <w:bCs/>
          <w:color w:val="000000"/>
          <w:lang w:eastAsia="en-US"/>
        </w:rPr>
        <w:t>Projeto de Lei Complementar n° 006/2020, de 12 de março de 2020</w:t>
      </w:r>
      <w:r w:rsidR="00401863" w:rsidRPr="00B61A35">
        <w:rPr>
          <w:rFonts w:eastAsiaTheme="minorHAnsi"/>
          <w:b/>
          <w:color w:val="000000"/>
          <w:lang w:eastAsia="en-US"/>
        </w:rPr>
        <w:t xml:space="preserve">, </w:t>
      </w:r>
      <w:r w:rsidR="00401863" w:rsidRPr="00B61A35">
        <w:rPr>
          <w:rFonts w:eastAsiaTheme="minorHAnsi"/>
          <w:color w:val="000000"/>
          <w:lang w:eastAsia="en-US"/>
        </w:rPr>
        <w:t>que</w:t>
      </w:r>
      <w:r w:rsidR="00401863" w:rsidRPr="00B61A35">
        <w:rPr>
          <w:rFonts w:eastAsiaTheme="minorHAnsi"/>
          <w:b/>
          <w:color w:val="000000"/>
          <w:lang w:eastAsia="en-US"/>
        </w:rPr>
        <w:t xml:space="preserve"> ALTERA, EXCLUI PARÁGRAFO E DÁ NOVA REDAÇÃO AOS ARTS. 82, 155 E 157 DA LEI N° 2224/99 DE 29 DE DEZEMBRO DE 1999, QUE INSTITUIU O CÓDIGO DE POSTURAS E MEIO AMBIENTE DE GUAPORÉ E DÁ OUTRAS PROVIDENCIAS.</w:t>
      </w:r>
      <w:r w:rsidR="00401863" w:rsidRPr="00B61A35">
        <w:rPr>
          <w:b/>
        </w:rPr>
        <w:t xml:space="preserve"> </w:t>
      </w:r>
      <w:r w:rsidR="00BF1344" w:rsidRPr="00B61A35">
        <w:rPr>
          <w:b/>
        </w:rPr>
        <w:t>Aprovado por unanimidade.</w:t>
      </w:r>
    </w:p>
    <w:p w14:paraId="794F0724" w14:textId="77777777" w:rsidR="00B61A35" w:rsidRDefault="00B61A35" w:rsidP="00B61A35">
      <w:pPr>
        <w:jc w:val="both"/>
        <w:rPr>
          <w:b/>
        </w:rPr>
      </w:pPr>
    </w:p>
    <w:p w14:paraId="324C7E07" w14:textId="422DFCFB" w:rsidR="0045537A" w:rsidRPr="00B61A35" w:rsidRDefault="0045537A" w:rsidP="00B61A35">
      <w:pPr>
        <w:jc w:val="both"/>
        <w:rPr>
          <w:b/>
        </w:rPr>
      </w:pPr>
      <w:r w:rsidRPr="00B61A35">
        <w:rPr>
          <w:b/>
        </w:rPr>
        <w:t>PROJETO DE LEI ORDINÁRIA N° 007/2020,</w:t>
      </w:r>
      <w:r w:rsidRPr="00B61A35">
        <w:t xml:space="preserve"> que </w:t>
      </w:r>
      <w:r w:rsidRPr="00B61A35">
        <w:rPr>
          <w:b/>
        </w:rPr>
        <w:t>ALTERA COM A INCLUSÃO DE INCISO E ALÍNEAS E DÁ NOVA REDAÇÃO AO ART. 205 DA LEI N° 2224/99 DE 29 DE DEZEMBRO DE 1999, QUE INSTITUIU O CÓDIGO DE POSTURAS E MEIO AMBIENTE DE GUAPORÉ E DÁ OUTRAS PROVIDENCIAS. Aprovado por unanimidade.</w:t>
      </w:r>
    </w:p>
    <w:p w14:paraId="4C2954F6" w14:textId="77777777" w:rsidR="00DD6BDD" w:rsidRPr="00B61A35" w:rsidRDefault="00DD6BDD" w:rsidP="00B61A35">
      <w:pPr>
        <w:jc w:val="both"/>
        <w:rPr>
          <w:b/>
        </w:rPr>
      </w:pPr>
    </w:p>
    <w:p w14:paraId="372A9218" w14:textId="77777777" w:rsidR="00190953" w:rsidRPr="00B61A35" w:rsidRDefault="0045537A" w:rsidP="00B61A35">
      <w:pPr>
        <w:jc w:val="both"/>
        <w:rPr>
          <w:b/>
        </w:rPr>
      </w:pPr>
      <w:r w:rsidRPr="00B61A35">
        <w:rPr>
          <w:b/>
        </w:rPr>
        <w:t>PROJETO DE LEI ORDINÁRIA N° 008/2020</w:t>
      </w:r>
      <w:r w:rsidRPr="00B61A35">
        <w:t xml:space="preserve">, que </w:t>
      </w:r>
      <w:r w:rsidRPr="00B61A35">
        <w:rPr>
          <w:b/>
        </w:rPr>
        <w:t>ALTERA, EXCLUI-SE PARÁGRAFO E DÁ NOVA REDAÇÃO AOS ARTS. 82, 155 E 157 DA LEI N° 2224/99 DE 29 DE DEZEMBRO DE 1999, QUE INSTITUIU O CÓDIGO DE POSTURAS E MEIO AMBIENTE DE GUAPORÉ E DÁ OUTRAS PROVIDENCIAS. Aprovado por unanimidade.</w:t>
      </w:r>
    </w:p>
    <w:p w14:paraId="68AD4E76" w14:textId="77777777" w:rsidR="00DD6BDD" w:rsidRPr="00B61A35" w:rsidRDefault="00DD6BDD" w:rsidP="00B61A35">
      <w:pPr>
        <w:jc w:val="both"/>
        <w:rPr>
          <w:b/>
        </w:rPr>
      </w:pPr>
    </w:p>
    <w:p w14:paraId="4EAEEE76" w14:textId="77777777" w:rsidR="00190953" w:rsidRPr="00B61A35" w:rsidRDefault="00190953" w:rsidP="00B61A35">
      <w:pPr>
        <w:jc w:val="both"/>
        <w:rPr>
          <w:b/>
        </w:rPr>
      </w:pPr>
      <w:r w:rsidRPr="00B61A35">
        <w:rPr>
          <w:b/>
        </w:rPr>
        <w:t>PROJETO DE LEI Nº 24/2020</w:t>
      </w:r>
      <w:r w:rsidR="0045537A" w:rsidRPr="00B61A35">
        <w:t xml:space="preserve">, que </w:t>
      </w:r>
      <w:r w:rsidR="0045537A" w:rsidRPr="00B61A35">
        <w:rPr>
          <w:b/>
        </w:rPr>
        <w:t>AUTORIZA O MUNICÍPIO</w:t>
      </w:r>
      <w:r w:rsidRPr="00B61A35">
        <w:rPr>
          <w:b/>
        </w:rPr>
        <w:t xml:space="preserve"> DE GUAPORÉ RECEBER, EM DOAÇÃO, </w:t>
      </w:r>
      <w:r w:rsidR="0045537A" w:rsidRPr="00B61A35">
        <w:rPr>
          <w:b/>
        </w:rPr>
        <w:t xml:space="preserve">IMÓVEL DE </w:t>
      </w:r>
      <w:r w:rsidRPr="00B61A35">
        <w:rPr>
          <w:b/>
        </w:rPr>
        <w:t xml:space="preserve">BELAS EMPREENDIMENTOS IMOBILIÁRIOS LTDA. Aprovado por unanimidade. </w:t>
      </w:r>
    </w:p>
    <w:p w14:paraId="5BA7F0B0" w14:textId="77777777" w:rsidR="00DD6BDD" w:rsidRPr="00B61A35" w:rsidRDefault="00DD6BDD" w:rsidP="00B61A35">
      <w:pPr>
        <w:jc w:val="both"/>
        <w:rPr>
          <w:b/>
        </w:rPr>
      </w:pPr>
    </w:p>
    <w:p w14:paraId="24755486" w14:textId="77777777" w:rsidR="00190953" w:rsidRPr="00B61A35" w:rsidRDefault="00190953" w:rsidP="00B61A35">
      <w:pPr>
        <w:jc w:val="both"/>
      </w:pPr>
      <w:r w:rsidRPr="00B61A35">
        <w:rPr>
          <w:b/>
        </w:rPr>
        <w:t xml:space="preserve">PROJETO DE LEI Nº 26/2020, </w:t>
      </w:r>
      <w:r w:rsidRPr="00B61A35">
        <w:t>que</w:t>
      </w:r>
      <w:r w:rsidRPr="00B61A35">
        <w:rPr>
          <w:b/>
        </w:rPr>
        <w:t xml:space="preserve"> AUTORIZA O MUNICÍPIO DE GUAPORÉ PERMUTAR IMÓVEL COM O SR. LUIS ANTONIO LUNARDI E DÁ OUTRAS PROVIDÊNCIAS</w:t>
      </w:r>
      <w:r w:rsidRPr="00B61A35">
        <w:t>.</w:t>
      </w:r>
      <w:r w:rsidRPr="00B61A35">
        <w:rPr>
          <w:b/>
        </w:rPr>
        <w:t xml:space="preserve"> Aprovado por unanimidade.</w:t>
      </w:r>
      <w:r w:rsidRPr="00B61A35">
        <w:t xml:space="preserve"> </w:t>
      </w:r>
    </w:p>
    <w:p w14:paraId="54C97863" w14:textId="77777777" w:rsidR="00DD6BDD" w:rsidRPr="00B61A35" w:rsidRDefault="00DD6BDD" w:rsidP="00B61A35">
      <w:pPr>
        <w:jc w:val="both"/>
        <w:rPr>
          <w:b/>
        </w:rPr>
      </w:pPr>
    </w:p>
    <w:p w14:paraId="21B45949" w14:textId="77777777" w:rsidR="00190953" w:rsidRPr="00B61A35" w:rsidRDefault="00190953" w:rsidP="00B61A35">
      <w:pPr>
        <w:jc w:val="both"/>
        <w:rPr>
          <w:b/>
        </w:rPr>
      </w:pPr>
      <w:r w:rsidRPr="00B61A35">
        <w:rPr>
          <w:b/>
        </w:rPr>
        <w:t>PROJETO DE LEI Nº 27/2020</w:t>
      </w:r>
      <w:r w:rsidRPr="00B61A35">
        <w:t xml:space="preserve">, que </w:t>
      </w:r>
      <w:r w:rsidRPr="00B61A35">
        <w:rPr>
          <w:b/>
          <w:bCs/>
        </w:rPr>
        <w:t>AUTORIZA A CELEBRAÇÃO DE TERMO DE FOMENTO COM ORGANIZAÇÃO SOCIAL DA SOCIEDADE CIVIL DENOMINADA ASSOCIAÇÃO SOL E LUA.</w:t>
      </w:r>
      <w:r w:rsidRPr="00B61A35">
        <w:rPr>
          <w:b/>
        </w:rPr>
        <w:t xml:space="preserve"> Aprovado por unanimidade.</w:t>
      </w:r>
    </w:p>
    <w:p w14:paraId="501C4FBF" w14:textId="77777777" w:rsidR="00DD6BDD" w:rsidRPr="00B61A35" w:rsidRDefault="00DD6BDD" w:rsidP="00B61A35">
      <w:pPr>
        <w:jc w:val="both"/>
        <w:rPr>
          <w:b/>
        </w:rPr>
      </w:pPr>
    </w:p>
    <w:p w14:paraId="4FA8682D" w14:textId="77777777" w:rsidR="00190953" w:rsidRPr="00B61A35" w:rsidRDefault="00190953" w:rsidP="00B61A35">
      <w:pPr>
        <w:jc w:val="both"/>
        <w:rPr>
          <w:b/>
        </w:rPr>
      </w:pPr>
      <w:r w:rsidRPr="00B61A35">
        <w:rPr>
          <w:b/>
        </w:rPr>
        <w:t xml:space="preserve">PROJETO DE LEI Nº 28/2020, </w:t>
      </w:r>
      <w:r w:rsidRPr="00B61A35">
        <w:t>que</w:t>
      </w:r>
      <w:r w:rsidRPr="00B61A35">
        <w:rPr>
          <w:b/>
        </w:rPr>
        <w:t xml:space="preserve"> AUTORIZA A ABERTURA DE CRÉDITO ESPECIAL E DÁ OUTRAS PROVIDÊNCIAS. Aprovado por unanimidade.</w:t>
      </w:r>
    </w:p>
    <w:p w14:paraId="692C2DCC" w14:textId="77777777" w:rsidR="00DD6BDD" w:rsidRPr="00B61A35" w:rsidRDefault="00DD6BDD" w:rsidP="00B61A35">
      <w:pPr>
        <w:jc w:val="both"/>
        <w:rPr>
          <w:b/>
        </w:rPr>
      </w:pPr>
    </w:p>
    <w:p w14:paraId="4E22BD86" w14:textId="77777777" w:rsidR="00055FBB" w:rsidRPr="00B61A35" w:rsidRDefault="00055FBB" w:rsidP="00B61A35">
      <w:pPr>
        <w:jc w:val="both"/>
        <w:rPr>
          <w:b/>
        </w:rPr>
      </w:pPr>
    </w:p>
    <w:p w14:paraId="25CDA1DC" w14:textId="77777777" w:rsidR="00055FBB" w:rsidRPr="00B61A35" w:rsidRDefault="00055FBB" w:rsidP="00B61A35">
      <w:pPr>
        <w:jc w:val="both"/>
        <w:rPr>
          <w:b/>
        </w:rPr>
      </w:pPr>
    </w:p>
    <w:p w14:paraId="5CC74924" w14:textId="77777777" w:rsidR="00055FBB" w:rsidRPr="00B61A35" w:rsidRDefault="00055FBB" w:rsidP="00B61A35">
      <w:pPr>
        <w:jc w:val="both"/>
        <w:rPr>
          <w:b/>
        </w:rPr>
      </w:pPr>
    </w:p>
    <w:p w14:paraId="644DCA36" w14:textId="77777777" w:rsidR="00055FBB" w:rsidRPr="00B61A35" w:rsidRDefault="00055FBB" w:rsidP="00B61A35">
      <w:pPr>
        <w:jc w:val="both"/>
        <w:rPr>
          <w:b/>
        </w:rPr>
      </w:pPr>
    </w:p>
    <w:p w14:paraId="1753552F" w14:textId="77777777" w:rsidR="00055FBB" w:rsidRPr="00B61A35" w:rsidRDefault="00055FBB" w:rsidP="00B61A35">
      <w:pPr>
        <w:jc w:val="both"/>
        <w:rPr>
          <w:b/>
        </w:rPr>
      </w:pPr>
    </w:p>
    <w:p w14:paraId="72F79E33" w14:textId="77777777" w:rsidR="00055FBB" w:rsidRPr="00B61A35" w:rsidRDefault="00055FBB" w:rsidP="00B61A35">
      <w:pPr>
        <w:jc w:val="both"/>
        <w:rPr>
          <w:b/>
        </w:rPr>
      </w:pPr>
    </w:p>
    <w:p w14:paraId="207CF83A" w14:textId="77777777" w:rsidR="00055FBB" w:rsidRPr="00B61A35" w:rsidRDefault="00055FBB" w:rsidP="00B61A35">
      <w:pPr>
        <w:jc w:val="both"/>
        <w:rPr>
          <w:b/>
        </w:rPr>
      </w:pPr>
    </w:p>
    <w:p w14:paraId="754B798C" w14:textId="77777777" w:rsidR="00055FBB" w:rsidRPr="00B61A35" w:rsidRDefault="00055FBB" w:rsidP="00B61A35">
      <w:pPr>
        <w:jc w:val="both"/>
        <w:rPr>
          <w:b/>
        </w:rPr>
      </w:pPr>
    </w:p>
    <w:p w14:paraId="7AB41AA5" w14:textId="77777777" w:rsidR="00B61A35" w:rsidRDefault="00190953" w:rsidP="00B61A35">
      <w:pPr>
        <w:jc w:val="both"/>
        <w:rPr>
          <w:b/>
        </w:rPr>
      </w:pPr>
      <w:r w:rsidRPr="00B61A35">
        <w:rPr>
          <w:b/>
        </w:rPr>
        <w:t>PROJETO DE LEI Nº 29/2020</w:t>
      </w:r>
      <w:r w:rsidRPr="00B61A35">
        <w:t xml:space="preserve">, que </w:t>
      </w:r>
      <w:r w:rsidRPr="00B61A35">
        <w:rPr>
          <w:b/>
        </w:rPr>
        <w:t>AUTORIZA A ABERTURA DE CRÉDITO ESPECIAL E DÁ OUTRAS PROVIDÊNCIAS. Aprovado por unanimidade.</w:t>
      </w:r>
    </w:p>
    <w:p w14:paraId="42A1DFC8" w14:textId="77777777" w:rsidR="00B61A35" w:rsidRDefault="00B61A35" w:rsidP="00B61A35">
      <w:pPr>
        <w:jc w:val="both"/>
        <w:rPr>
          <w:b/>
        </w:rPr>
      </w:pPr>
    </w:p>
    <w:p w14:paraId="65F3E549" w14:textId="6A6F15BD" w:rsidR="00DD6BDD" w:rsidRPr="00B61A35" w:rsidRDefault="00190953" w:rsidP="00B61A35">
      <w:pPr>
        <w:jc w:val="both"/>
        <w:rPr>
          <w:b/>
        </w:rPr>
      </w:pPr>
      <w:r w:rsidRPr="00B61A35">
        <w:rPr>
          <w:b/>
        </w:rPr>
        <w:t>PROJETO DE LEI Nº 30/2020</w:t>
      </w:r>
      <w:r w:rsidRPr="00B61A35">
        <w:t xml:space="preserve">, que </w:t>
      </w:r>
      <w:r w:rsidRPr="00B61A35">
        <w:rPr>
          <w:b/>
          <w:spacing w:val="-2"/>
        </w:rPr>
        <w:t>A</w:t>
      </w:r>
      <w:r w:rsidRPr="00B61A35">
        <w:rPr>
          <w:b/>
        </w:rPr>
        <w:t>U</w:t>
      </w:r>
      <w:r w:rsidRPr="00B61A35">
        <w:rPr>
          <w:b/>
          <w:spacing w:val="3"/>
        </w:rPr>
        <w:t>T</w:t>
      </w:r>
      <w:r w:rsidRPr="00B61A35">
        <w:rPr>
          <w:b/>
        </w:rPr>
        <w:t>O</w:t>
      </w:r>
      <w:r w:rsidRPr="00B61A35">
        <w:rPr>
          <w:b/>
          <w:spacing w:val="-1"/>
        </w:rPr>
        <w:t>R</w:t>
      </w:r>
      <w:r w:rsidRPr="00B61A35">
        <w:rPr>
          <w:b/>
          <w:spacing w:val="3"/>
        </w:rPr>
        <w:t>I</w:t>
      </w:r>
      <w:r w:rsidRPr="00B61A35">
        <w:rPr>
          <w:b/>
        </w:rPr>
        <w:t>ZA</w:t>
      </w:r>
      <w:r w:rsidRPr="00B61A35">
        <w:rPr>
          <w:b/>
          <w:spacing w:val="4"/>
        </w:rPr>
        <w:t xml:space="preserve"> </w:t>
      </w:r>
      <w:r w:rsidRPr="00B61A35">
        <w:rPr>
          <w:b/>
        </w:rPr>
        <w:t>A</w:t>
      </w:r>
      <w:r w:rsidRPr="00B61A35">
        <w:rPr>
          <w:b/>
          <w:spacing w:val="10"/>
        </w:rPr>
        <w:t xml:space="preserve"> </w:t>
      </w:r>
      <w:r w:rsidRPr="00B61A35">
        <w:rPr>
          <w:b/>
          <w:spacing w:val="-1"/>
        </w:rPr>
        <w:t>C</w:t>
      </w:r>
      <w:r w:rsidRPr="00B61A35">
        <w:rPr>
          <w:b/>
          <w:spacing w:val="3"/>
        </w:rPr>
        <w:t>E</w:t>
      </w:r>
      <w:r w:rsidRPr="00B61A35">
        <w:rPr>
          <w:b/>
          <w:spacing w:val="-2"/>
        </w:rPr>
        <w:t>L</w:t>
      </w:r>
      <w:r w:rsidRPr="00B61A35">
        <w:rPr>
          <w:b/>
        </w:rPr>
        <w:t>EBRA</w:t>
      </w:r>
      <w:r w:rsidRPr="00B61A35">
        <w:rPr>
          <w:b/>
          <w:spacing w:val="2"/>
        </w:rPr>
        <w:t>Ç</w:t>
      </w:r>
      <w:r w:rsidRPr="00B61A35">
        <w:rPr>
          <w:b/>
          <w:spacing w:val="-2"/>
        </w:rPr>
        <w:t>Ã</w:t>
      </w:r>
      <w:r w:rsidRPr="00B61A35">
        <w:rPr>
          <w:b/>
        </w:rPr>
        <w:t>O DE</w:t>
      </w:r>
      <w:r w:rsidRPr="00B61A35">
        <w:rPr>
          <w:b/>
          <w:spacing w:val="11"/>
        </w:rPr>
        <w:t xml:space="preserve"> </w:t>
      </w:r>
      <w:r w:rsidRPr="00B61A35">
        <w:rPr>
          <w:b/>
          <w:spacing w:val="3"/>
        </w:rPr>
        <w:t>T</w:t>
      </w:r>
      <w:r w:rsidRPr="00B61A35">
        <w:rPr>
          <w:b/>
        </w:rPr>
        <w:t>E</w:t>
      </w:r>
      <w:r w:rsidRPr="00B61A35">
        <w:rPr>
          <w:b/>
          <w:spacing w:val="-1"/>
        </w:rPr>
        <w:t>R</w:t>
      </w:r>
      <w:r w:rsidRPr="00B61A35">
        <w:rPr>
          <w:b/>
        </w:rPr>
        <w:t>MO</w:t>
      </w:r>
      <w:r w:rsidRPr="00B61A35">
        <w:rPr>
          <w:b/>
          <w:spacing w:val="6"/>
        </w:rPr>
        <w:t xml:space="preserve"> </w:t>
      </w:r>
      <w:r w:rsidRPr="00B61A35">
        <w:rPr>
          <w:b/>
        </w:rPr>
        <w:t>DE</w:t>
      </w:r>
      <w:r w:rsidRPr="00B61A35">
        <w:rPr>
          <w:b/>
          <w:spacing w:val="14"/>
        </w:rPr>
        <w:t xml:space="preserve"> </w:t>
      </w:r>
      <w:r w:rsidRPr="00B61A35">
        <w:rPr>
          <w:b/>
        </w:rPr>
        <w:t>FOM</w:t>
      </w:r>
      <w:r w:rsidRPr="00B61A35">
        <w:rPr>
          <w:b/>
          <w:spacing w:val="3"/>
        </w:rPr>
        <w:t>E</w:t>
      </w:r>
      <w:r w:rsidRPr="00B61A35">
        <w:rPr>
          <w:b/>
        </w:rPr>
        <w:t>N</w:t>
      </w:r>
      <w:r w:rsidRPr="00B61A35">
        <w:rPr>
          <w:b/>
          <w:spacing w:val="3"/>
        </w:rPr>
        <w:t>T</w:t>
      </w:r>
      <w:r w:rsidRPr="00B61A35">
        <w:rPr>
          <w:b/>
        </w:rPr>
        <w:t>O</w:t>
      </w:r>
      <w:r w:rsidRPr="00B61A35">
        <w:rPr>
          <w:b/>
          <w:spacing w:val="5"/>
        </w:rPr>
        <w:t xml:space="preserve"> </w:t>
      </w:r>
      <w:r w:rsidRPr="00B61A35">
        <w:rPr>
          <w:b/>
          <w:spacing w:val="-1"/>
        </w:rPr>
        <w:t>C</w:t>
      </w:r>
      <w:r w:rsidRPr="00B61A35">
        <w:rPr>
          <w:b/>
        </w:rPr>
        <w:t>OM</w:t>
      </w:r>
      <w:r w:rsidRPr="00B61A35">
        <w:rPr>
          <w:b/>
          <w:spacing w:val="9"/>
        </w:rPr>
        <w:t xml:space="preserve"> </w:t>
      </w:r>
      <w:r w:rsidRPr="00B61A35">
        <w:rPr>
          <w:b/>
        </w:rPr>
        <w:t>O</w:t>
      </w:r>
      <w:r w:rsidRPr="00B61A35">
        <w:rPr>
          <w:b/>
          <w:spacing w:val="-1"/>
        </w:rPr>
        <w:t>R</w:t>
      </w:r>
      <w:r w:rsidRPr="00B61A35">
        <w:rPr>
          <w:b/>
          <w:spacing w:val="2"/>
        </w:rPr>
        <w:t>G</w:t>
      </w:r>
      <w:r w:rsidRPr="00B61A35">
        <w:rPr>
          <w:b/>
          <w:spacing w:val="-2"/>
        </w:rPr>
        <w:t>A</w:t>
      </w:r>
      <w:r w:rsidRPr="00B61A35">
        <w:rPr>
          <w:b/>
        </w:rPr>
        <w:t>N</w:t>
      </w:r>
      <w:r w:rsidRPr="00B61A35">
        <w:rPr>
          <w:b/>
          <w:spacing w:val="3"/>
        </w:rPr>
        <w:t>I</w:t>
      </w:r>
      <w:r w:rsidRPr="00B61A35">
        <w:rPr>
          <w:b/>
        </w:rPr>
        <w:t>Z</w:t>
      </w:r>
      <w:r w:rsidRPr="00B61A35">
        <w:rPr>
          <w:b/>
          <w:spacing w:val="-2"/>
        </w:rPr>
        <w:t>A</w:t>
      </w:r>
      <w:r w:rsidRPr="00B61A35">
        <w:rPr>
          <w:b/>
          <w:spacing w:val="2"/>
        </w:rPr>
        <w:t>ÇÃ</w:t>
      </w:r>
      <w:r w:rsidRPr="00B61A35">
        <w:rPr>
          <w:b/>
        </w:rPr>
        <w:t>O SO</w:t>
      </w:r>
      <w:r w:rsidRPr="00B61A35">
        <w:rPr>
          <w:b/>
          <w:spacing w:val="-1"/>
        </w:rPr>
        <w:t>C</w:t>
      </w:r>
      <w:r w:rsidRPr="00B61A35">
        <w:rPr>
          <w:b/>
          <w:spacing w:val="3"/>
        </w:rPr>
        <w:t>I</w:t>
      </w:r>
      <w:r w:rsidRPr="00B61A35">
        <w:rPr>
          <w:b/>
        </w:rPr>
        <w:t>AL</w:t>
      </w:r>
      <w:r w:rsidRPr="00B61A35">
        <w:rPr>
          <w:b/>
          <w:spacing w:val="6"/>
        </w:rPr>
        <w:t xml:space="preserve"> </w:t>
      </w:r>
      <w:r w:rsidRPr="00B61A35">
        <w:rPr>
          <w:b/>
          <w:spacing w:val="2"/>
        </w:rPr>
        <w:t>D</w:t>
      </w:r>
      <w:r w:rsidRPr="00B61A35">
        <w:rPr>
          <w:b/>
        </w:rPr>
        <w:t>A</w:t>
      </w:r>
      <w:r w:rsidRPr="00B61A35">
        <w:rPr>
          <w:b/>
          <w:spacing w:val="10"/>
        </w:rPr>
        <w:t xml:space="preserve"> </w:t>
      </w:r>
      <w:r w:rsidRPr="00B61A35">
        <w:rPr>
          <w:b/>
        </w:rPr>
        <w:t>S</w:t>
      </w:r>
      <w:r w:rsidRPr="00B61A35">
        <w:rPr>
          <w:b/>
          <w:spacing w:val="2"/>
        </w:rPr>
        <w:t>O</w:t>
      </w:r>
      <w:r w:rsidRPr="00B61A35">
        <w:rPr>
          <w:b/>
          <w:spacing w:val="-1"/>
        </w:rPr>
        <w:t>C</w:t>
      </w:r>
      <w:r w:rsidRPr="00B61A35">
        <w:rPr>
          <w:b/>
        </w:rPr>
        <w:t>IE</w:t>
      </w:r>
      <w:r w:rsidRPr="00B61A35">
        <w:rPr>
          <w:b/>
          <w:spacing w:val="2"/>
        </w:rPr>
        <w:t>D</w:t>
      </w:r>
      <w:r w:rsidRPr="00B61A35">
        <w:rPr>
          <w:b/>
          <w:spacing w:val="-2"/>
        </w:rPr>
        <w:t>A</w:t>
      </w:r>
      <w:r w:rsidRPr="00B61A35">
        <w:rPr>
          <w:b/>
        </w:rPr>
        <w:t>DE</w:t>
      </w:r>
      <w:r w:rsidRPr="00B61A35">
        <w:rPr>
          <w:b/>
          <w:spacing w:val="6"/>
        </w:rPr>
        <w:t xml:space="preserve"> </w:t>
      </w:r>
      <w:r w:rsidRPr="00B61A35">
        <w:rPr>
          <w:b/>
          <w:spacing w:val="-1"/>
        </w:rPr>
        <w:t>C</w:t>
      </w:r>
      <w:r w:rsidRPr="00B61A35">
        <w:rPr>
          <w:b/>
        </w:rPr>
        <w:t>IVIL</w:t>
      </w:r>
      <w:r w:rsidRPr="00B61A35">
        <w:rPr>
          <w:b/>
          <w:spacing w:val="10"/>
        </w:rPr>
        <w:t xml:space="preserve"> </w:t>
      </w:r>
      <w:r w:rsidRPr="00B61A35">
        <w:rPr>
          <w:b/>
        </w:rPr>
        <w:t>DENOMI</w:t>
      </w:r>
      <w:r w:rsidRPr="00B61A35">
        <w:rPr>
          <w:b/>
          <w:spacing w:val="2"/>
        </w:rPr>
        <w:t>N</w:t>
      </w:r>
      <w:r w:rsidRPr="00B61A35">
        <w:rPr>
          <w:b/>
        </w:rPr>
        <w:t>A</w:t>
      </w:r>
      <w:r w:rsidRPr="00B61A35">
        <w:rPr>
          <w:b/>
          <w:spacing w:val="3"/>
        </w:rPr>
        <w:t>D</w:t>
      </w:r>
      <w:r w:rsidRPr="00B61A35">
        <w:rPr>
          <w:b/>
        </w:rPr>
        <w:t>A LIGA FEMININA DE COMBATE AO CÂNCER DE GUAPORÉ</w:t>
      </w:r>
      <w:r w:rsidRPr="00B61A35">
        <w:rPr>
          <w:b/>
          <w:spacing w:val="-11"/>
        </w:rPr>
        <w:t xml:space="preserve"> </w:t>
      </w:r>
      <w:r w:rsidRPr="00B61A35">
        <w:rPr>
          <w:b/>
        </w:rPr>
        <w:t>E</w:t>
      </w:r>
      <w:r w:rsidRPr="00B61A35">
        <w:rPr>
          <w:b/>
          <w:spacing w:val="2"/>
        </w:rPr>
        <w:t xml:space="preserve"> D</w:t>
      </w:r>
      <w:r w:rsidRPr="00B61A35">
        <w:rPr>
          <w:b/>
        </w:rPr>
        <w:t>Á</w:t>
      </w:r>
      <w:r w:rsidRPr="00B61A35">
        <w:rPr>
          <w:b/>
          <w:spacing w:val="-5"/>
        </w:rPr>
        <w:t xml:space="preserve"> </w:t>
      </w:r>
      <w:r w:rsidRPr="00B61A35">
        <w:rPr>
          <w:b/>
          <w:spacing w:val="2"/>
        </w:rPr>
        <w:t>O</w:t>
      </w:r>
      <w:r w:rsidRPr="00B61A35">
        <w:rPr>
          <w:b/>
        </w:rPr>
        <w:t>U</w:t>
      </w:r>
      <w:r w:rsidRPr="00B61A35">
        <w:rPr>
          <w:b/>
          <w:spacing w:val="3"/>
        </w:rPr>
        <w:t>T</w:t>
      </w:r>
      <w:r w:rsidRPr="00B61A35">
        <w:rPr>
          <w:b/>
          <w:spacing w:val="-1"/>
        </w:rPr>
        <w:t>R</w:t>
      </w:r>
      <w:r w:rsidRPr="00B61A35">
        <w:rPr>
          <w:b/>
          <w:spacing w:val="-2"/>
        </w:rPr>
        <w:t>A</w:t>
      </w:r>
      <w:r w:rsidRPr="00B61A35">
        <w:rPr>
          <w:b/>
        </w:rPr>
        <w:t>S</w:t>
      </w:r>
      <w:r w:rsidRPr="00B61A35">
        <w:rPr>
          <w:b/>
          <w:spacing w:val="-8"/>
        </w:rPr>
        <w:t xml:space="preserve"> </w:t>
      </w:r>
      <w:r w:rsidRPr="00B61A35">
        <w:rPr>
          <w:b/>
          <w:spacing w:val="2"/>
        </w:rPr>
        <w:t>P</w:t>
      </w:r>
      <w:r w:rsidRPr="00B61A35">
        <w:rPr>
          <w:b/>
          <w:spacing w:val="-1"/>
        </w:rPr>
        <w:t>R</w:t>
      </w:r>
      <w:r w:rsidRPr="00B61A35">
        <w:rPr>
          <w:b/>
        </w:rPr>
        <w:t>OVIDÊ</w:t>
      </w:r>
      <w:r w:rsidRPr="00B61A35">
        <w:rPr>
          <w:b/>
          <w:spacing w:val="2"/>
        </w:rPr>
        <w:t>N</w:t>
      </w:r>
      <w:r w:rsidRPr="00B61A35">
        <w:rPr>
          <w:b/>
          <w:spacing w:val="-1"/>
        </w:rPr>
        <w:t>C</w:t>
      </w:r>
      <w:r w:rsidRPr="00B61A35">
        <w:rPr>
          <w:b/>
          <w:spacing w:val="3"/>
        </w:rPr>
        <w:t>I</w:t>
      </w:r>
      <w:r w:rsidRPr="00B61A35">
        <w:rPr>
          <w:b/>
          <w:spacing w:val="-2"/>
        </w:rPr>
        <w:t>A</w:t>
      </w:r>
      <w:r w:rsidRPr="00B61A35">
        <w:rPr>
          <w:b/>
        </w:rPr>
        <w:t>S. Aprovado por unanimidade.</w:t>
      </w:r>
    </w:p>
    <w:p w14:paraId="5EE5DC06" w14:textId="77777777" w:rsidR="00DD6BDD" w:rsidRPr="00B61A35" w:rsidRDefault="00DD6BDD" w:rsidP="00B61A35">
      <w:pPr>
        <w:jc w:val="both"/>
        <w:rPr>
          <w:b/>
        </w:rPr>
      </w:pPr>
    </w:p>
    <w:p w14:paraId="0E302EC8" w14:textId="77777777" w:rsidR="00DD6BDD" w:rsidRPr="00B61A35" w:rsidRDefault="00DD6BDD" w:rsidP="00B61A35">
      <w:pPr>
        <w:jc w:val="both"/>
        <w:rPr>
          <w:b/>
        </w:rPr>
      </w:pPr>
      <w:r w:rsidRPr="00B61A35">
        <w:rPr>
          <w:b/>
        </w:rPr>
        <w:t>PROJETO DE LEI Nº 31/2020</w:t>
      </w:r>
      <w:r w:rsidR="00631D4A" w:rsidRPr="00B61A35">
        <w:t xml:space="preserve">, que </w:t>
      </w:r>
      <w:r w:rsidR="00631D4A" w:rsidRPr="00B61A35">
        <w:rPr>
          <w:b/>
          <w:spacing w:val="-2"/>
        </w:rPr>
        <w:t>AUTORIZA A CELEBRAÇÃO DE TERMO DE FOMENTO COM ORGANIZAÇÃO SOCIAL DA SOCIEDADE CIVIL DENOMINADA ASSOCIAÇÃO AMIGOS DE SANTA RITA</w:t>
      </w:r>
      <w:r w:rsidR="00631D4A" w:rsidRPr="00B61A35">
        <w:rPr>
          <w:spacing w:val="-2"/>
        </w:rPr>
        <w:t>.</w:t>
      </w:r>
      <w:r w:rsidR="00631D4A" w:rsidRPr="00B61A35">
        <w:rPr>
          <w:bCs/>
        </w:rPr>
        <w:tab/>
      </w:r>
      <w:r w:rsidRPr="00B61A35">
        <w:rPr>
          <w:b/>
        </w:rPr>
        <w:t>Aprovado por unanimidade.</w:t>
      </w:r>
    </w:p>
    <w:p w14:paraId="3336C81E" w14:textId="77777777" w:rsidR="00DD6BDD" w:rsidRPr="00B61A35" w:rsidRDefault="00DD6BDD" w:rsidP="00B61A35">
      <w:pPr>
        <w:jc w:val="both"/>
        <w:rPr>
          <w:b/>
        </w:rPr>
      </w:pPr>
    </w:p>
    <w:p w14:paraId="10B4D41C" w14:textId="77777777" w:rsidR="00DD6BDD" w:rsidRPr="00B61A35" w:rsidRDefault="00DD6BDD" w:rsidP="00B61A35">
      <w:pPr>
        <w:jc w:val="both"/>
        <w:rPr>
          <w:b/>
        </w:rPr>
      </w:pPr>
      <w:r w:rsidRPr="00B61A35">
        <w:rPr>
          <w:b/>
        </w:rPr>
        <w:t>PROJETO DE LEI Nº 32/2020</w:t>
      </w:r>
      <w:r w:rsidRPr="00B61A35">
        <w:t xml:space="preserve">, que </w:t>
      </w:r>
      <w:r w:rsidRPr="00B61A35">
        <w:rPr>
          <w:b/>
        </w:rPr>
        <w:t>AUTORIZA O MUNICÍPIO SUBVENCIONAR A ASSOCIAÇÃO HOSPITALAR MANOEL FRANCISCO GUERREIRO E DÁ OUTRAS PROVIDÊNCIAS. Aprovado por unanimidade.</w:t>
      </w:r>
    </w:p>
    <w:p w14:paraId="57A7FCFD" w14:textId="77777777" w:rsidR="00DD6BDD" w:rsidRPr="00B61A35" w:rsidRDefault="00DD6BDD" w:rsidP="00B61A35">
      <w:pPr>
        <w:jc w:val="both"/>
        <w:rPr>
          <w:b/>
        </w:rPr>
      </w:pPr>
    </w:p>
    <w:p w14:paraId="1B7BAB0D" w14:textId="0439E5D5" w:rsidR="00DD6BDD" w:rsidRPr="00B61A35" w:rsidRDefault="00DD6BDD" w:rsidP="00B61A35">
      <w:pPr>
        <w:jc w:val="both"/>
        <w:rPr>
          <w:b/>
        </w:rPr>
      </w:pPr>
      <w:r w:rsidRPr="00B61A35">
        <w:rPr>
          <w:b/>
        </w:rPr>
        <w:t>PROJETO DE LEI Nº 33/2020</w:t>
      </w:r>
      <w:r w:rsidRPr="00B61A35">
        <w:t xml:space="preserve">, que </w:t>
      </w:r>
      <w:r w:rsidRPr="00B61A35">
        <w:rPr>
          <w:b/>
        </w:rPr>
        <w:t>AUTORIZA O MUNICÍPIO SUBVENCIONAR A ASSOCIAÇÃO HOSPITALAR MANOEL FRANCISCO GUERREIRO E DÁ OUTRAS PROVIDÊNCIAS</w:t>
      </w:r>
      <w:r w:rsidRPr="00B61A35">
        <w:t>.</w:t>
      </w:r>
      <w:r w:rsidRPr="00B61A35">
        <w:rPr>
          <w:b/>
        </w:rPr>
        <w:t xml:space="preserve"> Aprovado por unanimidade.</w:t>
      </w:r>
    </w:p>
    <w:p w14:paraId="62A16ACC" w14:textId="77777777" w:rsidR="00DD6BDD" w:rsidRPr="00B61A35" w:rsidRDefault="00DD6BDD" w:rsidP="00B61A35">
      <w:pPr>
        <w:jc w:val="both"/>
        <w:rPr>
          <w:b/>
        </w:rPr>
      </w:pPr>
    </w:p>
    <w:p w14:paraId="42FA84AF" w14:textId="77777777" w:rsidR="00DD6BDD" w:rsidRPr="00B61A35" w:rsidRDefault="00DD6BDD" w:rsidP="00B61A35">
      <w:pPr>
        <w:jc w:val="both"/>
        <w:rPr>
          <w:b/>
        </w:rPr>
      </w:pPr>
      <w:r w:rsidRPr="00B61A35">
        <w:rPr>
          <w:b/>
        </w:rPr>
        <w:t>PROJETO DE LEI Nº 34/2020</w:t>
      </w:r>
      <w:r w:rsidRPr="00B61A35">
        <w:t xml:space="preserve">, que </w:t>
      </w:r>
      <w:r w:rsidRPr="00B61A35">
        <w:rPr>
          <w:b/>
          <w:spacing w:val="-2"/>
        </w:rPr>
        <w:t>AUTORIZA A CELEBRAÇÃO DE TERMO DE FOMENTO COM ORGANIZAÇÕES SOCIAS QUE ATUAM NO ATENDIMENTO À CRIANÇA E AO ADOLESCENTE E DÁ OUTRAS PROVIDÊNCIAS.</w:t>
      </w:r>
      <w:r w:rsidRPr="00B61A35">
        <w:rPr>
          <w:b/>
          <w:bCs/>
        </w:rPr>
        <w:tab/>
      </w:r>
      <w:r w:rsidRPr="00B61A35">
        <w:rPr>
          <w:b/>
        </w:rPr>
        <w:t>Aprovado por unanimidade.</w:t>
      </w:r>
    </w:p>
    <w:p w14:paraId="658AFBBC" w14:textId="77777777" w:rsidR="00DD6BDD" w:rsidRPr="00B61A35" w:rsidRDefault="00DD6BDD" w:rsidP="00B61A35">
      <w:pPr>
        <w:jc w:val="both"/>
        <w:rPr>
          <w:b/>
        </w:rPr>
      </w:pPr>
    </w:p>
    <w:p w14:paraId="093353B3" w14:textId="77777777" w:rsidR="00B61A35" w:rsidRDefault="00DD6BDD" w:rsidP="00B61A35">
      <w:pPr>
        <w:jc w:val="both"/>
        <w:rPr>
          <w:b/>
        </w:rPr>
      </w:pPr>
      <w:r w:rsidRPr="00B61A35">
        <w:rPr>
          <w:b/>
        </w:rPr>
        <w:t>PROJETO DE Nº 35/2020</w:t>
      </w:r>
      <w:r w:rsidRPr="00B61A35">
        <w:t xml:space="preserve">, que </w:t>
      </w:r>
      <w:r w:rsidRPr="00B61A35">
        <w:rPr>
          <w:b/>
          <w:bCs/>
        </w:rPr>
        <w:t>AUTORIZA A CELEBRAÇÃO DE TERMO DE FOMENTO COM ORGANIZAÇÃO SOCIAL QUE ATUA NO ATENDIMENTO A IDOSOS E DÁ OUTRAS</w:t>
      </w:r>
      <w:r w:rsidRPr="00B61A35">
        <w:rPr>
          <w:bCs/>
        </w:rPr>
        <w:t xml:space="preserve"> </w:t>
      </w:r>
      <w:r w:rsidRPr="00B61A35">
        <w:rPr>
          <w:b/>
          <w:bCs/>
        </w:rPr>
        <w:t>PROVIDÊNCIAS.</w:t>
      </w:r>
      <w:r w:rsidRPr="00B61A35">
        <w:rPr>
          <w:b/>
        </w:rPr>
        <w:t xml:space="preserve"> Aprovado por unanimidade</w:t>
      </w:r>
      <w:r w:rsidR="00B2519E" w:rsidRPr="00B61A35">
        <w:rPr>
          <w:b/>
        </w:rPr>
        <w:t>.</w:t>
      </w:r>
    </w:p>
    <w:p w14:paraId="6168DA3B" w14:textId="77777777" w:rsidR="00B61A35" w:rsidRDefault="00B61A35" w:rsidP="00B61A35">
      <w:pPr>
        <w:jc w:val="both"/>
        <w:rPr>
          <w:b/>
        </w:rPr>
      </w:pPr>
    </w:p>
    <w:p w14:paraId="268DC1E7" w14:textId="37DF3F6F" w:rsidR="00552CDA" w:rsidRPr="00B61A35" w:rsidRDefault="0096656F" w:rsidP="00B61A35">
      <w:pPr>
        <w:jc w:val="both"/>
        <w:rPr>
          <w:b/>
        </w:rPr>
      </w:pPr>
      <w:r w:rsidRPr="00B61A35">
        <w:rPr>
          <w:b/>
          <w:u w:val="single"/>
        </w:rPr>
        <w:t>REQUERIMENTOS ESCRITOS</w:t>
      </w:r>
      <w:r w:rsidR="0006409D" w:rsidRPr="00B61A35">
        <w:t>:</w:t>
      </w:r>
      <w:r w:rsidR="00CF3DEB" w:rsidRPr="00B61A35">
        <w:t xml:space="preserve"> </w:t>
      </w:r>
      <w:r w:rsidR="004C5676" w:rsidRPr="00B61A35">
        <w:rPr>
          <w:b/>
        </w:rPr>
        <w:t>MOUSTAFH ROBERTO SARI MAHMUD MUHAMMAD, VALCIR ANTONIO FANTON e ITAMARA FRANCESCHINI</w:t>
      </w:r>
      <w:r w:rsidR="00241B9F" w:rsidRPr="00B61A35">
        <w:t>:</w:t>
      </w:r>
      <w:r w:rsidR="004C5676" w:rsidRPr="00B61A35">
        <w:t xml:space="preserve"> Requereram a Mesa Diretora: Que seja encaminhado uma solicitação ao Poder Executivo, quanto ao </w:t>
      </w:r>
      <w:r w:rsidR="00552CDA" w:rsidRPr="00B61A35">
        <w:t xml:space="preserve">Projeto de Lei nº 25/2020, de 17 de abril de 2020, que autoriza o município </w:t>
      </w:r>
      <w:proofErr w:type="spellStart"/>
      <w:r w:rsidR="00552CDA" w:rsidRPr="00B61A35">
        <w:t>desafetar</w:t>
      </w:r>
      <w:proofErr w:type="spellEnd"/>
      <w:r w:rsidR="00552CDA" w:rsidRPr="00B61A35">
        <w:t xml:space="preserve"> de uso público, para fins de doação, imóvel de sua propriedade e dá outras providências</w:t>
      </w:r>
      <w:r w:rsidR="004C5676" w:rsidRPr="00B61A35">
        <w:t xml:space="preserve">, autorizando o município a </w:t>
      </w:r>
      <w:proofErr w:type="spellStart"/>
      <w:r w:rsidR="004C5676" w:rsidRPr="00B61A35">
        <w:t>desafetar</w:t>
      </w:r>
      <w:proofErr w:type="spellEnd"/>
      <w:r w:rsidR="004C5676" w:rsidRPr="00B61A35">
        <w:t xml:space="preserve"> parte da área verde constante no Loteamento Industrial localizado na R</w:t>
      </w:r>
      <w:r w:rsidR="00552CDA" w:rsidRPr="00B61A35">
        <w:t>S 129, para fins de doação para e</w:t>
      </w:r>
      <w:r w:rsidR="004C5676" w:rsidRPr="00B61A35">
        <w:t xml:space="preserve">mpreendimentos industriais, requer esclarecimentos conforme abaixo: </w:t>
      </w:r>
      <w:r w:rsidR="004C5676" w:rsidRPr="00B61A35">
        <w:rPr>
          <w:b/>
        </w:rPr>
        <w:t>A-</w:t>
      </w:r>
      <w:r w:rsidR="004C5676" w:rsidRPr="00B61A35">
        <w:t xml:space="preserve"> O Loteamento Industrial localizado na RS 129 certamente possuía licenciamento ambiental na época de sua implantação. Para tanto, requer cópia desta Licença</w:t>
      </w:r>
      <w:r w:rsidR="004C5676" w:rsidRPr="00B61A35">
        <w:rPr>
          <w:b/>
        </w:rPr>
        <w:t>. B-</w:t>
      </w:r>
      <w:r w:rsidR="004C5676" w:rsidRPr="00B61A35">
        <w:t xml:space="preserve"> Se foi atualizada a Licença Ambiental ou substituída por outra, excluindo parte da área verde? Se sim, requer cópia da nova Licença. </w:t>
      </w:r>
      <w:r w:rsidR="004C5676" w:rsidRPr="00B61A35">
        <w:rPr>
          <w:b/>
        </w:rPr>
        <w:t>C-</w:t>
      </w:r>
      <w:r w:rsidR="004C5676" w:rsidRPr="00B61A35">
        <w:t xml:space="preserve"> Se o Conselho Municipal do Meio Ambiente foi consultado quanto à redução da área verde para ampliação do parque industrial? Se houve aprovação, requer cópia da Ata. </w:t>
      </w:r>
      <w:r w:rsidR="004C5676" w:rsidRPr="00B61A35">
        <w:rPr>
          <w:b/>
        </w:rPr>
        <w:t>D-</w:t>
      </w:r>
      <w:r w:rsidR="004C5676" w:rsidRPr="00B61A35">
        <w:t xml:space="preserve"> Requer cópia do mapa urbanístico do Distrito Industrial, identificando as áreas de lotes, áreas verdes ou de recreação e áreas institucionais, sobreposto à imagem do Google Earth, destacando a área pretendida para desafetação e os lotes </w:t>
      </w:r>
      <w:proofErr w:type="spellStart"/>
      <w:r w:rsidR="004C5676" w:rsidRPr="00B61A35">
        <w:t>lindeiros</w:t>
      </w:r>
      <w:proofErr w:type="spellEnd"/>
      <w:r w:rsidR="004C5676" w:rsidRPr="00B61A35">
        <w:t xml:space="preserve">, com as devidas medidas lineares, a fim de melhor identificarmos o local. </w:t>
      </w:r>
      <w:r w:rsidR="004C5676" w:rsidRPr="00B61A35">
        <w:rPr>
          <w:b/>
        </w:rPr>
        <w:t>E-</w:t>
      </w:r>
      <w:r w:rsidR="004C5676" w:rsidRPr="00B61A35">
        <w:t xml:space="preserve"> Requer que o Poder Executivo estipule uma data para demonstrar “</w:t>
      </w:r>
      <w:r w:rsidR="004C5676" w:rsidRPr="00B61A35">
        <w:rPr>
          <w:i/>
        </w:rPr>
        <w:t>in loco</w:t>
      </w:r>
      <w:r w:rsidR="004C5676" w:rsidRPr="00B61A35">
        <w:t>” aos vereadores interessados, o local exato da área pretendida</w:t>
      </w:r>
      <w:r w:rsidR="006E3E87" w:rsidRPr="00B61A35">
        <w:t xml:space="preserve">. </w:t>
      </w:r>
      <w:r w:rsidR="00B61A35">
        <w:t>(Subscrito pelo V</w:t>
      </w:r>
      <w:r w:rsidR="006E3E87" w:rsidRPr="00B61A35">
        <w:t>ereador Valter Luís Mann).</w:t>
      </w:r>
      <w:r w:rsidR="00552CDA" w:rsidRPr="00B61A35">
        <w:rPr>
          <w:b/>
        </w:rPr>
        <w:t xml:space="preserve"> Aprovado por unanimidade.</w:t>
      </w:r>
    </w:p>
    <w:p w14:paraId="5F052B5A" w14:textId="77777777" w:rsidR="00552CDA" w:rsidRPr="00B61A35" w:rsidRDefault="00552CDA" w:rsidP="00B61A35">
      <w:pPr>
        <w:jc w:val="both"/>
      </w:pPr>
    </w:p>
    <w:p w14:paraId="4D71420A" w14:textId="77777777" w:rsidR="00055FBB" w:rsidRPr="00B61A35" w:rsidRDefault="00055FBB" w:rsidP="00B61A35">
      <w:pPr>
        <w:jc w:val="both"/>
        <w:rPr>
          <w:b/>
        </w:rPr>
      </w:pPr>
    </w:p>
    <w:p w14:paraId="0CFF5DE4" w14:textId="77777777" w:rsidR="00055FBB" w:rsidRPr="00B61A35" w:rsidRDefault="00055FBB" w:rsidP="00B61A35">
      <w:pPr>
        <w:jc w:val="both"/>
        <w:rPr>
          <w:b/>
        </w:rPr>
      </w:pPr>
    </w:p>
    <w:p w14:paraId="3BC1A8A7" w14:textId="77777777" w:rsidR="00055FBB" w:rsidRPr="00B61A35" w:rsidRDefault="00055FBB" w:rsidP="00B61A35">
      <w:pPr>
        <w:jc w:val="both"/>
        <w:rPr>
          <w:b/>
        </w:rPr>
      </w:pPr>
    </w:p>
    <w:p w14:paraId="0F6FEAAF" w14:textId="77777777" w:rsidR="00055FBB" w:rsidRPr="00B61A35" w:rsidRDefault="00055FBB" w:rsidP="00B61A35">
      <w:pPr>
        <w:jc w:val="both"/>
        <w:rPr>
          <w:b/>
        </w:rPr>
      </w:pPr>
    </w:p>
    <w:p w14:paraId="538AF126" w14:textId="77777777" w:rsidR="00055FBB" w:rsidRPr="00B61A35" w:rsidRDefault="00055FBB" w:rsidP="00B61A35">
      <w:pPr>
        <w:jc w:val="both"/>
        <w:rPr>
          <w:b/>
        </w:rPr>
      </w:pPr>
    </w:p>
    <w:p w14:paraId="145213C7" w14:textId="77777777" w:rsidR="00055FBB" w:rsidRPr="00B61A35" w:rsidRDefault="00055FBB" w:rsidP="00B61A35">
      <w:pPr>
        <w:jc w:val="both"/>
        <w:rPr>
          <w:b/>
        </w:rPr>
      </w:pPr>
    </w:p>
    <w:p w14:paraId="2BCD6C05" w14:textId="77777777" w:rsidR="00055FBB" w:rsidRPr="00B61A35" w:rsidRDefault="00055FBB" w:rsidP="00B61A35">
      <w:pPr>
        <w:jc w:val="both"/>
        <w:rPr>
          <w:b/>
        </w:rPr>
      </w:pPr>
    </w:p>
    <w:p w14:paraId="02B5D489" w14:textId="77777777" w:rsidR="00055FBB" w:rsidRPr="00B61A35" w:rsidRDefault="00055FBB" w:rsidP="00B61A35">
      <w:pPr>
        <w:jc w:val="both"/>
        <w:rPr>
          <w:b/>
        </w:rPr>
      </w:pPr>
    </w:p>
    <w:p w14:paraId="14A741A5" w14:textId="77777777" w:rsidR="00055FBB" w:rsidRPr="00B61A35" w:rsidRDefault="00055FBB" w:rsidP="00B61A35">
      <w:pPr>
        <w:jc w:val="both"/>
        <w:rPr>
          <w:b/>
        </w:rPr>
      </w:pPr>
    </w:p>
    <w:p w14:paraId="6F8E216B" w14:textId="77777777" w:rsidR="00055FBB" w:rsidRPr="00B61A35" w:rsidRDefault="00055FBB" w:rsidP="00B61A35">
      <w:pPr>
        <w:jc w:val="both"/>
        <w:rPr>
          <w:b/>
        </w:rPr>
      </w:pPr>
    </w:p>
    <w:p w14:paraId="3AA50BD8" w14:textId="77777777" w:rsidR="00055FBB" w:rsidRPr="00B61A35" w:rsidRDefault="00055FBB" w:rsidP="00B61A35">
      <w:pPr>
        <w:jc w:val="both"/>
        <w:rPr>
          <w:b/>
        </w:rPr>
      </w:pPr>
    </w:p>
    <w:p w14:paraId="68C42E9D" w14:textId="77777777" w:rsidR="00055FBB" w:rsidRPr="00B61A35" w:rsidRDefault="00055FBB" w:rsidP="00B61A35">
      <w:pPr>
        <w:jc w:val="both"/>
        <w:rPr>
          <w:b/>
        </w:rPr>
      </w:pPr>
    </w:p>
    <w:p w14:paraId="416D0035" w14:textId="4BB97996" w:rsidR="00B61A35" w:rsidRDefault="00552CDA" w:rsidP="00B61A35">
      <w:pPr>
        <w:jc w:val="both"/>
        <w:rPr>
          <w:b/>
        </w:rPr>
      </w:pPr>
      <w:r w:rsidRPr="00B61A35">
        <w:rPr>
          <w:b/>
        </w:rPr>
        <w:t>MARISA JUDITH BORDIN</w:t>
      </w:r>
      <w:r w:rsidR="00241B9F" w:rsidRPr="00B61A35">
        <w:rPr>
          <w:b/>
        </w:rPr>
        <w:t xml:space="preserve">: </w:t>
      </w:r>
      <w:r w:rsidR="00241B9F" w:rsidRPr="00B61A35">
        <w:t>Requereu a Mesa Diretora que analise a possibilidade de à Câmara de Vereadores fazer a doação de um Computador para o Sistema Único de Saúde (SUS) de Guaporé.</w:t>
      </w:r>
      <w:r w:rsidRPr="00B61A35">
        <w:t xml:space="preserve"> (Subscrito pelo</w:t>
      </w:r>
      <w:r w:rsidR="00B61A35">
        <w:t xml:space="preserve"> Ve</w:t>
      </w:r>
      <w:r w:rsidRPr="00B61A35">
        <w:t xml:space="preserve">reador Ronaldo Jair </w:t>
      </w:r>
      <w:proofErr w:type="spellStart"/>
      <w:r w:rsidRPr="00B61A35">
        <w:t>Donida</w:t>
      </w:r>
      <w:proofErr w:type="spellEnd"/>
      <w:r w:rsidRPr="00B61A35">
        <w:t>).</w:t>
      </w:r>
      <w:r w:rsidRPr="00B61A35">
        <w:rPr>
          <w:b/>
        </w:rPr>
        <w:t xml:space="preserve"> Aprovado por unanimidade.</w:t>
      </w:r>
    </w:p>
    <w:p w14:paraId="5DCE3AFA" w14:textId="77777777" w:rsidR="00B61A35" w:rsidRDefault="00B61A35" w:rsidP="00B61A35">
      <w:pPr>
        <w:jc w:val="both"/>
        <w:rPr>
          <w:b/>
        </w:rPr>
      </w:pPr>
    </w:p>
    <w:p w14:paraId="6E7C8FEA" w14:textId="65F2E933" w:rsidR="005E144A" w:rsidRPr="00B61A35" w:rsidRDefault="00133373" w:rsidP="00B61A35">
      <w:pPr>
        <w:jc w:val="both"/>
        <w:rPr>
          <w:b/>
        </w:rPr>
      </w:pPr>
      <w:r w:rsidRPr="00B61A35">
        <w:rPr>
          <w:b/>
          <w:u w:val="single"/>
        </w:rPr>
        <w:t>REQUERIMENTOS VERBAIS</w:t>
      </w:r>
      <w:r w:rsidR="00DC1764" w:rsidRPr="00B61A35">
        <w:t>:</w:t>
      </w:r>
      <w:r w:rsidR="008F29F7" w:rsidRPr="00B61A35">
        <w:rPr>
          <w:b/>
        </w:rPr>
        <w:t xml:space="preserve"> </w:t>
      </w:r>
      <w:r w:rsidR="005E144A" w:rsidRPr="00B61A35">
        <w:rPr>
          <w:b/>
          <w:bCs/>
        </w:rPr>
        <w:t>MOUSTAFH ROBERTO SARI MAHMUD MUHAMMAD:</w:t>
      </w:r>
      <w:r w:rsidR="005E144A" w:rsidRPr="00B61A35">
        <w:t xml:space="preserve"> Requereu a Mesa Diretora a inclusão do </w:t>
      </w:r>
      <w:r w:rsidR="005E144A" w:rsidRPr="00B61A35">
        <w:rPr>
          <w:b/>
        </w:rPr>
        <w:t>Veto</w:t>
      </w:r>
      <w:r w:rsidR="005E144A" w:rsidRPr="00B61A35">
        <w:t xml:space="preserve"> dos Projetos Legislativos </w:t>
      </w:r>
      <w:r w:rsidR="00B163D3">
        <w:t>N</w:t>
      </w:r>
      <w:r w:rsidR="005E144A" w:rsidRPr="00B61A35">
        <w:t xml:space="preserve">°05 e </w:t>
      </w:r>
      <w:r w:rsidR="00B163D3">
        <w:t>N</w:t>
      </w:r>
      <w:r w:rsidR="005E144A" w:rsidRPr="00B61A35">
        <w:t>º06 e a inclusão dos Projetos Legislativos nº 07 e 08.</w:t>
      </w:r>
      <w:r w:rsidR="00B61A35">
        <w:t xml:space="preserve"> </w:t>
      </w:r>
      <w:r w:rsidR="00B61A35" w:rsidRPr="00B61A35">
        <w:rPr>
          <w:b/>
        </w:rPr>
        <w:t>Aprovado por unanimidade.</w:t>
      </w:r>
    </w:p>
    <w:p w14:paraId="01376269" w14:textId="77777777" w:rsidR="005E144A" w:rsidRPr="00B61A35" w:rsidRDefault="005E144A" w:rsidP="00B61A35">
      <w:pPr>
        <w:jc w:val="both"/>
        <w:rPr>
          <w:b/>
          <w:bCs/>
        </w:rPr>
      </w:pPr>
    </w:p>
    <w:p w14:paraId="5C8AAE53" w14:textId="615A1695" w:rsidR="005A61C2" w:rsidRPr="00B61A35" w:rsidRDefault="005E144A" w:rsidP="00B61A35">
      <w:pPr>
        <w:jc w:val="both"/>
      </w:pPr>
      <w:r w:rsidRPr="00B61A35">
        <w:rPr>
          <w:b/>
          <w:bCs/>
        </w:rPr>
        <w:t xml:space="preserve">VALCIR ANTONIO FANTON: </w:t>
      </w:r>
      <w:r w:rsidRPr="00B61A35">
        <w:t>Requereu a Mesa Diretora: Que seja encaminhado em nome do Poder Legislativo</w:t>
      </w:r>
      <w:r w:rsidR="005A61C2" w:rsidRPr="00B61A35">
        <w:t xml:space="preserve"> de Guaporé</w:t>
      </w:r>
      <w:r w:rsidR="00705C7B" w:rsidRPr="00B61A35">
        <w:t>,</w:t>
      </w:r>
      <w:r w:rsidRPr="00B61A35">
        <w:t xml:space="preserve"> uma moção em apoio a locação dos prédios da Mitra Diocesana de Passo Fundo, em favor da </w:t>
      </w:r>
      <w:r w:rsidR="00705C7B" w:rsidRPr="00B61A35">
        <w:t>Universidade de Caxias Do Sul (UCS).</w:t>
      </w:r>
      <w:r w:rsidR="005A61C2" w:rsidRPr="00B61A35">
        <w:t xml:space="preserve"> </w:t>
      </w:r>
      <w:r w:rsidR="00705C7B" w:rsidRPr="00B61A35">
        <w:t>(Subscritos por todos os vereadores).</w:t>
      </w:r>
      <w:r w:rsidR="005A61C2" w:rsidRPr="00B61A35">
        <w:rPr>
          <w:b/>
        </w:rPr>
        <w:t xml:space="preserve"> Aprovado por unanimidade.</w:t>
      </w:r>
    </w:p>
    <w:p w14:paraId="44C702A7" w14:textId="14F5A09D" w:rsidR="005E144A" w:rsidRPr="00B61A35" w:rsidRDefault="005E144A" w:rsidP="00B61A35">
      <w:pPr>
        <w:jc w:val="both"/>
        <w:rPr>
          <w:b/>
          <w:bCs/>
        </w:rPr>
      </w:pPr>
    </w:p>
    <w:p w14:paraId="73B0EA03" w14:textId="30E351C7" w:rsidR="00055FBB" w:rsidRPr="00B61A35" w:rsidRDefault="00507740" w:rsidP="00B61A35">
      <w:pPr>
        <w:jc w:val="both"/>
        <w:rPr>
          <w:b/>
        </w:rPr>
      </w:pPr>
      <w:r w:rsidRPr="00B61A35">
        <w:rPr>
          <w:b/>
        </w:rPr>
        <w:t>RODRIGO DE MARCO</w:t>
      </w:r>
      <w:r w:rsidRPr="00B61A35">
        <w:t>: Requereu a Mesa Direto</w:t>
      </w:r>
      <w:r w:rsidR="004000B5" w:rsidRPr="00B61A35">
        <w:t>r</w:t>
      </w:r>
      <w:r w:rsidR="00B163D3">
        <w:t>a a inclusão do Projeto de Lei N</w:t>
      </w:r>
      <w:r w:rsidR="004000B5" w:rsidRPr="00B61A35">
        <w:t>º 24</w:t>
      </w:r>
      <w:r w:rsidR="00B163D3">
        <w:t>,</w:t>
      </w:r>
      <w:r w:rsidR="005E144A" w:rsidRPr="00B61A35">
        <w:t xml:space="preserve"> </w:t>
      </w:r>
      <w:r w:rsidR="00B163D3">
        <w:t>e dos Projetos de Lei Nº 26</w:t>
      </w:r>
      <w:r w:rsidR="004000B5" w:rsidRPr="00B61A35">
        <w:t xml:space="preserve"> ao 35</w:t>
      </w:r>
      <w:r w:rsidRPr="00B61A35">
        <w:t xml:space="preserve"> para a presente Sessão Ordinária</w:t>
      </w:r>
      <w:r w:rsidR="00055FBB" w:rsidRPr="00B61A35">
        <w:t>.</w:t>
      </w:r>
      <w:r w:rsidR="00055FBB" w:rsidRPr="00B61A35">
        <w:rPr>
          <w:b/>
        </w:rPr>
        <w:t xml:space="preserve"> Aprovado por unanimidade.</w:t>
      </w:r>
    </w:p>
    <w:p w14:paraId="47A026A8" w14:textId="15E45581" w:rsidR="004A38BF" w:rsidRPr="00B61A35" w:rsidRDefault="004A38BF" w:rsidP="00B61A35">
      <w:pPr>
        <w:jc w:val="both"/>
        <w:rPr>
          <w:b/>
        </w:rPr>
      </w:pPr>
    </w:p>
    <w:p w14:paraId="228C48A7" w14:textId="291BCB1E" w:rsidR="00055FBB" w:rsidRPr="00B61A35" w:rsidRDefault="00055FBB" w:rsidP="00B61A35">
      <w:pPr>
        <w:jc w:val="both"/>
        <w:rPr>
          <w:b/>
        </w:rPr>
      </w:pPr>
      <w:r w:rsidRPr="00B61A35">
        <w:rPr>
          <w:b/>
        </w:rPr>
        <w:t>ANTONIO JOSÉ PANDOLFO</w:t>
      </w:r>
      <w:r w:rsidR="004A38BF" w:rsidRPr="00B61A35">
        <w:rPr>
          <w:b/>
        </w:rPr>
        <w:t>:</w:t>
      </w:r>
      <w:r w:rsidRPr="00B61A35">
        <w:t xml:space="preserve"> Requereram a Mesa Diretora: Que seja encaminhado uma solicitação ao Poder Executivo, mais especificamente à Secretaria de Saúde, que seja realizada uma Triagem Sanitária nas entradas do Município de Guaporé</w:t>
      </w:r>
      <w:r w:rsidR="00222014">
        <w:t xml:space="preserve">, e a obrigatoriedade do uso de mascaras aos que ingressão no município. </w:t>
      </w:r>
      <w:r w:rsidRPr="00B61A35">
        <w:t>(</w:t>
      </w:r>
      <w:r w:rsidR="00B163D3">
        <w:t>Subscritos pelos V</w:t>
      </w:r>
      <w:r w:rsidRPr="00B61A35">
        <w:t>ereadores Valcir Antonio Fanton, Marisa Judi</w:t>
      </w:r>
      <w:r w:rsidR="00B163D3">
        <w:t>th Bordin</w:t>
      </w:r>
      <w:r w:rsidR="00222014">
        <w:t xml:space="preserve">, Diego </w:t>
      </w:r>
      <w:proofErr w:type="spellStart"/>
      <w:r w:rsidR="00222014">
        <w:t>Nodari</w:t>
      </w:r>
      <w:proofErr w:type="spellEnd"/>
      <w:r w:rsidR="00222014">
        <w:t xml:space="preserve"> e </w:t>
      </w:r>
      <w:proofErr w:type="spellStart"/>
      <w:r w:rsidRPr="00B61A35">
        <w:rPr>
          <w:bCs/>
        </w:rPr>
        <w:t>Moustafh</w:t>
      </w:r>
      <w:proofErr w:type="spellEnd"/>
      <w:r w:rsidRPr="00B61A35">
        <w:rPr>
          <w:bCs/>
        </w:rPr>
        <w:t xml:space="preserve"> Roberto </w:t>
      </w:r>
      <w:proofErr w:type="spellStart"/>
      <w:r w:rsidRPr="00B61A35">
        <w:rPr>
          <w:bCs/>
        </w:rPr>
        <w:t>Sari</w:t>
      </w:r>
      <w:proofErr w:type="spellEnd"/>
      <w:r w:rsidRPr="00B61A35">
        <w:rPr>
          <w:bCs/>
        </w:rPr>
        <w:t xml:space="preserve"> Mahmud Muhammad).</w:t>
      </w:r>
      <w:r w:rsidRPr="00B61A35">
        <w:rPr>
          <w:b/>
        </w:rPr>
        <w:t xml:space="preserve"> Aprovado por unanimidade.</w:t>
      </w:r>
    </w:p>
    <w:p w14:paraId="65F7C9C7" w14:textId="59192366" w:rsidR="004A38BF" w:rsidRPr="00B61A35" w:rsidRDefault="004A38BF" w:rsidP="00B61A35">
      <w:pPr>
        <w:jc w:val="both"/>
        <w:rPr>
          <w:b/>
        </w:rPr>
      </w:pPr>
    </w:p>
    <w:p w14:paraId="381921F9" w14:textId="77777777" w:rsidR="00207843" w:rsidRPr="00B61A35" w:rsidRDefault="00207843" w:rsidP="00C4459F">
      <w:pPr>
        <w:jc w:val="both"/>
      </w:pPr>
    </w:p>
    <w:p w14:paraId="72B92697" w14:textId="3D963C9D" w:rsidR="00207843" w:rsidRPr="00B61A35" w:rsidRDefault="00207843" w:rsidP="00207843">
      <w:pPr>
        <w:jc w:val="both"/>
        <w:rPr>
          <w:b/>
        </w:rPr>
      </w:pPr>
    </w:p>
    <w:p w14:paraId="4DE59280" w14:textId="77777777" w:rsidR="0045714D" w:rsidRPr="00B61A35" w:rsidRDefault="0045714D" w:rsidP="00207843">
      <w:pPr>
        <w:jc w:val="both"/>
        <w:rPr>
          <w:b/>
        </w:rPr>
      </w:pPr>
    </w:p>
    <w:p w14:paraId="54988526" w14:textId="77777777" w:rsidR="00AA7C19" w:rsidRPr="00B61A35" w:rsidRDefault="00AA7C19" w:rsidP="00C4459F">
      <w:pPr>
        <w:jc w:val="both"/>
        <w:rPr>
          <w:b/>
        </w:rPr>
      </w:pPr>
    </w:p>
    <w:p w14:paraId="7A38EA21" w14:textId="77777777" w:rsidR="00AA7C19" w:rsidRPr="00B61A35" w:rsidRDefault="00AA7C19" w:rsidP="00C4459F">
      <w:pPr>
        <w:jc w:val="both"/>
        <w:rPr>
          <w:b/>
        </w:rPr>
      </w:pPr>
    </w:p>
    <w:p w14:paraId="747AE055" w14:textId="77777777" w:rsidR="00AA7C19" w:rsidRPr="00B61A35" w:rsidRDefault="00AA7C19" w:rsidP="00C4459F">
      <w:pPr>
        <w:jc w:val="both"/>
        <w:rPr>
          <w:b/>
        </w:rPr>
      </w:pPr>
    </w:p>
    <w:p w14:paraId="28FD0FE5" w14:textId="77777777" w:rsidR="00AA7C19" w:rsidRPr="00B61A35" w:rsidRDefault="00AA7C19" w:rsidP="00C4459F">
      <w:pPr>
        <w:jc w:val="both"/>
        <w:rPr>
          <w:b/>
        </w:rPr>
      </w:pPr>
    </w:p>
    <w:p w14:paraId="7A28B6D8" w14:textId="77777777" w:rsidR="00C4459F" w:rsidRPr="00B61A35" w:rsidRDefault="00C4459F" w:rsidP="00C4459F">
      <w:pPr>
        <w:jc w:val="both"/>
        <w:rPr>
          <w:b/>
        </w:rPr>
      </w:pPr>
    </w:p>
    <w:p w14:paraId="3D4701FC" w14:textId="77777777" w:rsidR="00F53646" w:rsidRPr="00B61A35" w:rsidRDefault="005335A2" w:rsidP="00E5413E">
      <w:pPr>
        <w:jc w:val="both"/>
        <w:rPr>
          <w:b/>
        </w:rPr>
      </w:pPr>
      <w:r w:rsidRPr="00B61A35">
        <w:rPr>
          <w:b/>
        </w:rPr>
        <w:t xml:space="preserve">                    </w:t>
      </w:r>
      <w:r w:rsidR="00E5413E" w:rsidRPr="00B61A35">
        <w:rPr>
          <w:b/>
        </w:rPr>
        <w:t xml:space="preserve">                                 </w:t>
      </w:r>
      <w:r w:rsidR="00E14A2E" w:rsidRPr="00B61A35">
        <w:rPr>
          <w:b/>
          <w:bCs/>
        </w:rPr>
        <w:t xml:space="preserve">                                                       </w:t>
      </w:r>
    </w:p>
    <w:p w14:paraId="0FBE32CC" w14:textId="77777777" w:rsidR="00724BB4" w:rsidRPr="00B61A35" w:rsidRDefault="00724BB4" w:rsidP="00055FBB">
      <w:pPr>
        <w:rPr>
          <w:b/>
          <w:bCs/>
        </w:rPr>
      </w:pPr>
    </w:p>
    <w:p w14:paraId="0EAF7F8C" w14:textId="77777777" w:rsidR="00724BB4" w:rsidRPr="00B61A35" w:rsidRDefault="00724BB4" w:rsidP="00F53646">
      <w:pPr>
        <w:jc w:val="center"/>
        <w:rPr>
          <w:b/>
          <w:bCs/>
        </w:rPr>
      </w:pPr>
    </w:p>
    <w:p w14:paraId="7DBCE39D" w14:textId="77777777" w:rsidR="00724BB4" w:rsidRPr="00B61A35" w:rsidRDefault="00724BB4" w:rsidP="00F53646">
      <w:pPr>
        <w:jc w:val="center"/>
        <w:rPr>
          <w:b/>
          <w:bCs/>
        </w:rPr>
      </w:pPr>
    </w:p>
    <w:p w14:paraId="5275025C" w14:textId="77777777" w:rsidR="00724BB4" w:rsidRPr="00B61A35" w:rsidRDefault="00724BB4" w:rsidP="00F53646">
      <w:pPr>
        <w:jc w:val="center"/>
        <w:rPr>
          <w:b/>
          <w:bCs/>
        </w:rPr>
      </w:pPr>
    </w:p>
    <w:p w14:paraId="6823F776" w14:textId="609D01D9" w:rsidR="00E5413E" w:rsidRPr="00B61A35" w:rsidRDefault="00724BB4" w:rsidP="00F53646">
      <w:pPr>
        <w:jc w:val="center"/>
      </w:pPr>
      <w:r w:rsidRPr="00B61A35">
        <w:rPr>
          <w:b/>
          <w:bCs/>
        </w:rPr>
        <w:t>Jairo Elias Zanatta</w:t>
      </w:r>
    </w:p>
    <w:p w14:paraId="46D95EAE" w14:textId="77777777" w:rsidR="00E5413E" w:rsidRPr="00B61A35" w:rsidRDefault="00E5413E" w:rsidP="00E5413E">
      <w:pPr>
        <w:jc w:val="center"/>
        <w:rPr>
          <w:b/>
        </w:rPr>
      </w:pPr>
      <w:r w:rsidRPr="00B61A35">
        <w:rPr>
          <w:b/>
        </w:rPr>
        <w:t>Presidente</w:t>
      </w:r>
    </w:p>
    <w:p w14:paraId="1C1219DF" w14:textId="77777777" w:rsidR="00C41FBC" w:rsidRPr="00897BBF" w:rsidRDefault="00C41FBC" w:rsidP="00C41FBC">
      <w:pPr>
        <w:jc w:val="both"/>
      </w:pPr>
    </w:p>
    <w:p w14:paraId="7D773F9F" w14:textId="77777777" w:rsidR="00205425" w:rsidRDefault="00205425" w:rsidP="00C41FBC">
      <w:pPr>
        <w:jc w:val="both"/>
        <w:rPr>
          <w:b/>
        </w:rPr>
      </w:pPr>
    </w:p>
    <w:p w14:paraId="62D0BF21" w14:textId="77777777" w:rsidR="00205425" w:rsidRDefault="00205425" w:rsidP="00C41FBC">
      <w:pPr>
        <w:jc w:val="both"/>
        <w:rPr>
          <w:b/>
        </w:rPr>
      </w:pPr>
    </w:p>
    <w:p w14:paraId="7D41454D" w14:textId="77777777" w:rsidR="00205425" w:rsidRDefault="00205425" w:rsidP="00C41FBC">
      <w:pPr>
        <w:jc w:val="both"/>
        <w:rPr>
          <w:b/>
        </w:rPr>
      </w:pPr>
    </w:p>
    <w:p w14:paraId="4C0CA5E4" w14:textId="77777777" w:rsidR="00205425" w:rsidRDefault="00205425" w:rsidP="00C41FBC">
      <w:pPr>
        <w:jc w:val="both"/>
        <w:rPr>
          <w:b/>
        </w:rPr>
      </w:pPr>
    </w:p>
    <w:p w14:paraId="1C44ECAE" w14:textId="77777777" w:rsidR="00205425" w:rsidRDefault="00205425" w:rsidP="00C41FBC">
      <w:pPr>
        <w:jc w:val="both"/>
        <w:rPr>
          <w:b/>
        </w:rPr>
      </w:pPr>
    </w:p>
    <w:sectPr w:rsidR="00205425" w:rsidSect="008A293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90D"/>
    <w:multiLevelType w:val="multilevel"/>
    <w:tmpl w:val="7E90F3F6"/>
    <w:lvl w:ilvl="0">
      <w:start w:val="3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230" w:hanging="1230"/>
      </w:pPr>
      <w:rPr>
        <w:rFonts w:hint="default"/>
      </w:rPr>
    </w:lvl>
    <w:lvl w:ilvl="2">
      <w:start w:val="2019"/>
      <w:numFmt w:val="decimal"/>
      <w:lvlText w:val="%1-%2-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58864A9"/>
    <w:multiLevelType w:val="hybridMultilevel"/>
    <w:tmpl w:val="E0187966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728D5DD9"/>
    <w:multiLevelType w:val="hybridMultilevel"/>
    <w:tmpl w:val="C8201E54"/>
    <w:lvl w:ilvl="0" w:tplc="03E0F5DA">
      <w:start w:val="1"/>
      <w:numFmt w:val="upp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F0F83"/>
    <w:multiLevelType w:val="hybridMultilevel"/>
    <w:tmpl w:val="5E485474"/>
    <w:lvl w:ilvl="0" w:tplc="5F3E48A6">
      <w:start w:val="1"/>
      <w:numFmt w:val="upperLetter"/>
      <w:lvlText w:val="%1)"/>
      <w:lvlJc w:val="left"/>
      <w:pPr>
        <w:ind w:left="291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632" w:hanging="360"/>
      </w:pPr>
    </w:lvl>
    <w:lvl w:ilvl="2" w:tplc="0416001B">
      <w:start w:val="1"/>
      <w:numFmt w:val="lowerRoman"/>
      <w:lvlText w:val="%3."/>
      <w:lvlJc w:val="right"/>
      <w:pPr>
        <w:ind w:left="4352" w:hanging="180"/>
      </w:pPr>
    </w:lvl>
    <w:lvl w:ilvl="3" w:tplc="0416000F">
      <w:start w:val="1"/>
      <w:numFmt w:val="decimal"/>
      <w:lvlText w:val="%4."/>
      <w:lvlJc w:val="left"/>
      <w:pPr>
        <w:ind w:left="5072" w:hanging="360"/>
      </w:pPr>
    </w:lvl>
    <w:lvl w:ilvl="4" w:tplc="04160019">
      <w:start w:val="1"/>
      <w:numFmt w:val="lowerLetter"/>
      <w:lvlText w:val="%5."/>
      <w:lvlJc w:val="left"/>
      <w:pPr>
        <w:ind w:left="5792" w:hanging="360"/>
      </w:pPr>
    </w:lvl>
    <w:lvl w:ilvl="5" w:tplc="0416001B">
      <w:start w:val="1"/>
      <w:numFmt w:val="lowerRoman"/>
      <w:lvlText w:val="%6."/>
      <w:lvlJc w:val="right"/>
      <w:pPr>
        <w:ind w:left="6512" w:hanging="180"/>
      </w:pPr>
    </w:lvl>
    <w:lvl w:ilvl="6" w:tplc="0416000F">
      <w:start w:val="1"/>
      <w:numFmt w:val="decimal"/>
      <w:lvlText w:val="%7."/>
      <w:lvlJc w:val="left"/>
      <w:pPr>
        <w:ind w:left="7232" w:hanging="360"/>
      </w:pPr>
    </w:lvl>
    <w:lvl w:ilvl="7" w:tplc="04160019">
      <w:start w:val="1"/>
      <w:numFmt w:val="lowerLetter"/>
      <w:lvlText w:val="%8."/>
      <w:lvlJc w:val="left"/>
      <w:pPr>
        <w:ind w:left="7952" w:hanging="360"/>
      </w:pPr>
    </w:lvl>
    <w:lvl w:ilvl="8" w:tplc="0416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4xpW6tMUa2ALI/0kdHy841rHPIA=" w:salt="hXYkK7xs2ISqONz6MFrop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3E"/>
    <w:rsid w:val="00030DDF"/>
    <w:rsid w:val="00037495"/>
    <w:rsid w:val="00055FBB"/>
    <w:rsid w:val="0006409D"/>
    <w:rsid w:val="00096B22"/>
    <w:rsid w:val="00097BF9"/>
    <w:rsid w:val="000A725F"/>
    <w:rsid w:val="000C3660"/>
    <w:rsid w:val="000C691B"/>
    <w:rsid w:val="000F27DB"/>
    <w:rsid w:val="00106D30"/>
    <w:rsid w:val="00133373"/>
    <w:rsid w:val="00141EFA"/>
    <w:rsid w:val="00142ECF"/>
    <w:rsid w:val="001613D2"/>
    <w:rsid w:val="00165E76"/>
    <w:rsid w:val="0018145E"/>
    <w:rsid w:val="001841EA"/>
    <w:rsid w:val="00190953"/>
    <w:rsid w:val="001D01B9"/>
    <w:rsid w:val="00205425"/>
    <w:rsid w:val="00207843"/>
    <w:rsid w:val="00222014"/>
    <w:rsid w:val="0022570C"/>
    <w:rsid w:val="00241B9F"/>
    <w:rsid w:val="0024586C"/>
    <w:rsid w:val="00246103"/>
    <w:rsid w:val="00274321"/>
    <w:rsid w:val="00274F9D"/>
    <w:rsid w:val="002762CE"/>
    <w:rsid w:val="00276620"/>
    <w:rsid w:val="00290349"/>
    <w:rsid w:val="002A6094"/>
    <w:rsid w:val="002E6D51"/>
    <w:rsid w:val="00300180"/>
    <w:rsid w:val="00301918"/>
    <w:rsid w:val="00325BB3"/>
    <w:rsid w:val="00335DA8"/>
    <w:rsid w:val="0034014F"/>
    <w:rsid w:val="00352EFE"/>
    <w:rsid w:val="003640D9"/>
    <w:rsid w:val="003657EB"/>
    <w:rsid w:val="00372209"/>
    <w:rsid w:val="00375F72"/>
    <w:rsid w:val="003872AD"/>
    <w:rsid w:val="00391E35"/>
    <w:rsid w:val="003B36BE"/>
    <w:rsid w:val="003C3F31"/>
    <w:rsid w:val="003C7783"/>
    <w:rsid w:val="004000B5"/>
    <w:rsid w:val="00400CA7"/>
    <w:rsid w:val="00401863"/>
    <w:rsid w:val="004100F3"/>
    <w:rsid w:val="00410E19"/>
    <w:rsid w:val="00432A6F"/>
    <w:rsid w:val="0045537A"/>
    <w:rsid w:val="0045714D"/>
    <w:rsid w:val="00480C67"/>
    <w:rsid w:val="004817ED"/>
    <w:rsid w:val="0048472E"/>
    <w:rsid w:val="004912CF"/>
    <w:rsid w:val="004A38BF"/>
    <w:rsid w:val="004A6E2C"/>
    <w:rsid w:val="004C4B0A"/>
    <w:rsid w:val="004C5676"/>
    <w:rsid w:val="00507740"/>
    <w:rsid w:val="00531E6C"/>
    <w:rsid w:val="005335A2"/>
    <w:rsid w:val="00541E64"/>
    <w:rsid w:val="00542A0F"/>
    <w:rsid w:val="00542E4A"/>
    <w:rsid w:val="00552CDA"/>
    <w:rsid w:val="005569E4"/>
    <w:rsid w:val="005705FC"/>
    <w:rsid w:val="005764AA"/>
    <w:rsid w:val="005A46DB"/>
    <w:rsid w:val="005A61C2"/>
    <w:rsid w:val="005B0031"/>
    <w:rsid w:val="005B184A"/>
    <w:rsid w:val="005B387B"/>
    <w:rsid w:val="005D13C3"/>
    <w:rsid w:val="005E144A"/>
    <w:rsid w:val="005E318C"/>
    <w:rsid w:val="005F6EA4"/>
    <w:rsid w:val="006047CD"/>
    <w:rsid w:val="00610D24"/>
    <w:rsid w:val="00631D4A"/>
    <w:rsid w:val="006774CE"/>
    <w:rsid w:val="00680294"/>
    <w:rsid w:val="00690C67"/>
    <w:rsid w:val="006B0CFC"/>
    <w:rsid w:val="006C0C6B"/>
    <w:rsid w:val="006D0EBD"/>
    <w:rsid w:val="006D4C25"/>
    <w:rsid w:val="006E3E87"/>
    <w:rsid w:val="006E7ECD"/>
    <w:rsid w:val="006F1593"/>
    <w:rsid w:val="006F74C1"/>
    <w:rsid w:val="00705C7B"/>
    <w:rsid w:val="0071241A"/>
    <w:rsid w:val="00712932"/>
    <w:rsid w:val="00724BB4"/>
    <w:rsid w:val="00724CE9"/>
    <w:rsid w:val="00770D77"/>
    <w:rsid w:val="007829F5"/>
    <w:rsid w:val="00793185"/>
    <w:rsid w:val="007A38BD"/>
    <w:rsid w:val="007B6C94"/>
    <w:rsid w:val="007C0EF3"/>
    <w:rsid w:val="007C4A5F"/>
    <w:rsid w:val="007F02D3"/>
    <w:rsid w:val="007F3EBD"/>
    <w:rsid w:val="00821599"/>
    <w:rsid w:val="0085473B"/>
    <w:rsid w:val="0088014A"/>
    <w:rsid w:val="00897BBF"/>
    <w:rsid w:val="008A293A"/>
    <w:rsid w:val="008A7CDD"/>
    <w:rsid w:val="008B3472"/>
    <w:rsid w:val="008C3E14"/>
    <w:rsid w:val="008F29F7"/>
    <w:rsid w:val="00900BB8"/>
    <w:rsid w:val="00905C34"/>
    <w:rsid w:val="0096656F"/>
    <w:rsid w:val="00966F95"/>
    <w:rsid w:val="00987C46"/>
    <w:rsid w:val="009A71BD"/>
    <w:rsid w:val="009C2C87"/>
    <w:rsid w:val="009D2686"/>
    <w:rsid w:val="00A06AE5"/>
    <w:rsid w:val="00A10CBF"/>
    <w:rsid w:val="00A12247"/>
    <w:rsid w:val="00A17294"/>
    <w:rsid w:val="00A46A7A"/>
    <w:rsid w:val="00A6694C"/>
    <w:rsid w:val="00A80D77"/>
    <w:rsid w:val="00A846EB"/>
    <w:rsid w:val="00A91415"/>
    <w:rsid w:val="00AA0445"/>
    <w:rsid w:val="00AA7C19"/>
    <w:rsid w:val="00AC22AE"/>
    <w:rsid w:val="00B01950"/>
    <w:rsid w:val="00B163D3"/>
    <w:rsid w:val="00B2519E"/>
    <w:rsid w:val="00B259FF"/>
    <w:rsid w:val="00B32F3C"/>
    <w:rsid w:val="00B41633"/>
    <w:rsid w:val="00B61A35"/>
    <w:rsid w:val="00BC6F48"/>
    <w:rsid w:val="00BF1344"/>
    <w:rsid w:val="00C06E51"/>
    <w:rsid w:val="00C35961"/>
    <w:rsid w:val="00C40720"/>
    <w:rsid w:val="00C41FBC"/>
    <w:rsid w:val="00C4459F"/>
    <w:rsid w:val="00C5533E"/>
    <w:rsid w:val="00C72995"/>
    <w:rsid w:val="00C759AE"/>
    <w:rsid w:val="00C77A81"/>
    <w:rsid w:val="00C83D96"/>
    <w:rsid w:val="00C92711"/>
    <w:rsid w:val="00C93780"/>
    <w:rsid w:val="00CB6CD2"/>
    <w:rsid w:val="00CC30FF"/>
    <w:rsid w:val="00CC3360"/>
    <w:rsid w:val="00CF3DEB"/>
    <w:rsid w:val="00D16B52"/>
    <w:rsid w:val="00D30F81"/>
    <w:rsid w:val="00D33F4E"/>
    <w:rsid w:val="00D36C64"/>
    <w:rsid w:val="00D41146"/>
    <w:rsid w:val="00D73EBF"/>
    <w:rsid w:val="00D74792"/>
    <w:rsid w:val="00DC1764"/>
    <w:rsid w:val="00DD6BDD"/>
    <w:rsid w:val="00DF16D9"/>
    <w:rsid w:val="00E14A2E"/>
    <w:rsid w:val="00E16714"/>
    <w:rsid w:val="00E5413E"/>
    <w:rsid w:val="00E66F6F"/>
    <w:rsid w:val="00E747E8"/>
    <w:rsid w:val="00ED7F99"/>
    <w:rsid w:val="00EE4A14"/>
    <w:rsid w:val="00EF0F2C"/>
    <w:rsid w:val="00F00E36"/>
    <w:rsid w:val="00F11A9A"/>
    <w:rsid w:val="00F27C1F"/>
    <w:rsid w:val="00F343DC"/>
    <w:rsid w:val="00F42858"/>
    <w:rsid w:val="00F52834"/>
    <w:rsid w:val="00F53646"/>
    <w:rsid w:val="00F86CD4"/>
    <w:rsid w:val="00F97308"/>
    <w:rsid w:val="00FC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0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25A01-BEC1-42BD-90C7-76CF9A12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1042</Words>
  <Characters>5627</Characters>
  <Application>Microsoft Office Word</Application>
  <DocSecurity>10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17</cp:revision>
  <cp:lastPrinted>2020-05-07T13:38:00Z</cp:lastPrinted>
  <dcterms:created xsi:type="dcterms:W3CDTF">2020-05-05T12:19:00Z</dcterms:created>
  <dcterms:modified xsi:type="dcterms:W3CDTF">2020-05-07T13:38:00Z</dcterms:modified>
  <cp:contentStatus/>
</cp:coreProperties>
</file>